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7501D" w14:textId="77777777" w:rsidR="00E43F82" w:rsidRPr="007D21DF" w:rsidRDefault="00E43F82" w:rsidP="007F4CAF">
      <w:pPr>
        <w:jc w:val="center"/>
        <w:rPr>
          <w:rFonts w:ascii="Times New Roman" w:hAnsi="Times New Roman" w:cs="Times New Roman"/>
          <w:b/>
          <w:bCs/>
          <w:sz w:val="28"/>
          <w:szCs w:val="28"/>
          <w:lang w:val="en-US"/>
        </w:rPr>
      </w:pPr>
    </w:p>
    <w:p w14:paraId="764EE340" w14:textId="117DF833" w:rsidR="0055171B" w:rsidRDefault="007D21DF" w:rsidP="00832DCC">
      <w:pPr>
        <w:spacing w:before="162"/>
        <w:ind w:left="250" w:right="532"/>
        <w:jc w:val="center"/>
        <w:rPr>
          <w:b/>
          <w:sz w:val="21"/>
        </w:rPr>
      </w:pPr>
      <w:r w:rsidRPr="007D21DF">
        <w:rPr>
          <w:rFonts w:ascii="Times New Roman" w:hAnsi="Times New Roman" w:cs="Times New Roman"/>
          <w:b/>
          <w:sz w:val="28"/>
          <w:szCs w:val="28"/>
        </w:rPr>
        <w:t>PROPOSAL</w:t>
      </w:r>
      <w:r w:rsidRPr="007D21DF">
        <w:rPr>
          <w:rFonts w:ascii="Times New Roman" w:hAnsi="Times New Roman" w:cs="Times New Roman"/>
          <w:b/>
          <w:spacing w:val="-3"/>
          <w:sz w:val="28"/>
          <w:szCs w:val="28"/>
        </w:rPr>
        <w:t xml:space="preserve"> </w:t>
      </w:r>
      <w:r w:rsidR="00FC2A90">
        <w:rPr>
          <w:rFonts w:ascii="Times New Roman" w:hAnsi="Times New Roman" w:cs="Times New Roman"/>
          <w:b/>
          <w:sz w:val="28"/>
          <w:szCs w:val="28"/>
        </w:rPr>
        <w:t>FOR</w:t>
      </w:r>
      <w:r w:rsidRPr="007D21DF">
        <w:rPr>
          <w:rFonts w:ascii="Times New Roman" w:hAnsi="Times New Roman" w:cs="Times New Roman"/>
          <w:b/>
          <w:spacing w:val="-1"/>
          <w:sz w:val="28"/>
          <w:szCs w:val="28"/>
        </w:rPr>
        <w:t xml:space="preserve"> </w:t>
      </w:r>
      <w:r w:rsidRPr="007D21DF">
        <w:rPr>
          <w:rFonts w:ascii="Times New Roman" w:hAnsi="Times New Roman" w:cs="Times New Roman"/>
          <w:b/>
          <w:sz w:val="28"/>
          <w:szCs w:val="28"/>
        </w:rPr>
        <w:t>THE</w:t>
      </w:r>
      <w:r w:rsidRPr="007D21DF">
        <w:rPr>
          <w:rFonts w:ascii="Times New Roman" w:hAnsi="Times New Roman" w:cs="Times New Roman"/>
          <w:b/>
          <w:spacing w:val="-3"/>
          <w:sz w:val="28"/>
          <w:szCs w:val="28"/>
        </w:rPr>
        <w:t xml:space="preserve"> </w:t>
      </w:r>
      <w:r w:rsidR="00A55DA9">
        <w:rPr>
          <w:rFonts w:ascii="Times New Roman" w:hAnsi="Times New Roman" w:cs="Times New Roman"/>
          <w:b/>
          <w:sz w:val="28"/>
          <w:szCs w:val="28"/>
        </w:rPr>
        <w:t>APPOINTMENT</w:t>
      </w:r>
      <w:r w:rsidRPr="007D21DF">
        <w:rPr>
          <w:rFonts w:ascii="Times New Roman" w:hAnsi="Times New Roman" w:cs="Times New Roman"/>
          <w:b/>
          <w:spacing w:val="-2"/>
          <w:sz w:val="28"/>
          <w:szCs w:val="28"/>
        </w:rPr>
        <w:t xml:space="preserve"> </w:t>
      </w:r>
      <w:r w:rsidRPr="007D21DF">
        <w:rPr>
          <w:rFonts w:ascii="Times New Roman" w:hAnsi="Times New Roman" w:cs="Times New Roman"/>
          <w:b/>
          <w:sz w:val="28"/>
          <w:szCs w:val="28"/>
        </w:rPr>
        <w:t>OF</w:t>
      </w:r>
      <w:r w:rsidRPr="007D21DF">
        <w:rPr>
          <w:rFonts w:ascii="Times New Roman" w:hAnsi="Times New Roman" w:cs="Times New Roman"/>
          <w:b/>
          <w:spacing w:val="-3"/>
          <w:sz w:val="28"/>
          <w:szCs w:val="28"/>
        </w:rPr>
        <w:t xml:space="preserve"> </w:t>
      </w:r>
      <w:r w:rsidR="00A55DA9">
        <w:rPr>
          <w:rFonts w:ascii="Times New Roman" w:hAnsi="Times New Roman" w:cs="Times New Roman"/>
          <w:b/>
          <w:spacing w:val="-3"/>
          <w:sz w:val="28"/>
          <w:szCs w:val="28"/>
        </w:rPr>
        <w:t xml:space="preserve">EXTERNAL </w:t>
      </w:r>
      <w:r w:rsidR="00FC2A90">
        <w:rPr>
          <w:rFonts w:ascii="Times New Roman" w:hAnsi="Times New Roman" w:cs="Times New Roman"/>
          <w:b/>
          <w:sz w:val="28"/>
          <w:szCs w:val="28"/>
        </w:rPr>
        <w:t>CLINICAL SUPERVISOR</w:t>
      </w:r>
      <w:r w:rsidR="00C234A8">
        <w:rPr>
          <w:rFonts w:ascii="Times New Roman" w:hAnsi="Times New Roman" w:cs="Times New Roman"/>
          <w:b/>
          <w:sz w:val="28"/>
          <w:szCs w:val="28"/>
        </w:rPr>
        <w:t xml:space="preserve"> </w:t>
      </w:r>
      <w:r w:rsidR="00FC2A90">
        <w:rPr>
          <w:rFonts w:ascii="Times New Roman" w:hAnsi="Times New Roman" w:cs="Times New Roman"/>
          <w:b/>
          <w:sz w:val="28"/>
          <w:szCs w:val="28"/>
        </w:rPr>
        <w:t>FOR MASTER OF XXX PROGRAMME FOR 3-YEAR DURATION</w:t>
      </w:r>
    </w:p>
    <w:p w14:paraId="5DAB6C7B" w14:textId="77777777" w:rsidR="00E43F82" w:rsidRPr="007D21DF" w:rsidRDefault="00E43F82" w:rsidP="00E43F82">
      <w:pPr>
        <w:rPr>
          <w:rFonts w:ascii="Times New Roman" w:hAnsi="Times New Roman" w:cs="Times New Roman"/>
          <w:sz w:val="28"/>
          <w:szCs w:val="28"/>
          <w:lang w:val="en-US"/>
        </w:rPr>
      </w:pPr>
    </w:p>
    <w:p w14:paraId="02EB378F" w14:textId="77777777" w:rsidR="00E43F82" w:rsidRPr="007D21DF" w:rsidRDefault="00E43F82" w:rsidP="006A1A9C">
      <w:pPr>
        <w:jc w:val="both"/>
        <w:rPr>
          <w:rFonts w:ascii="Times New Roman" w:hAnsi="Times New Roman" w:cs="Times New Roman"/>
          <w:sz w:val="28"/>
          <w:szCs w:val="28"/>
          <w:lang w:val="en-US"/>
        </w:rPr>
      </w:pPr>
    </w:p>
    <w:p w14:paraId="2C8B4F07" w14:textId="77777777" w:rsidR="00E43F82" w:rsidRPr="007D21DF" w:rsidRDefault="00E43F82" w:rsidP="006A1A9C">
      <w:pPr>
        <w:pStyle w:val="ListParagraph"/>
        <w:numPr>
          <w:ilvl w:val="0"/>
          <w:numId w:val="1"/>
        </w:numPr>
        <w:jc w:val="both"/>
        <w:rPr>
          <w:rFonts w:ascii="Times New Roman" w:hAnsi="Times New Roman" w:cs="Times New Roman"/>
          <w:b/>
          <w:bCs/>
          <w:sz w:val="28"/>
          <w:szCs w:val="28"/>
          <w:lang w:val="en-US"/>
        </w:rPr>
      </w:pPr>
      <w:r w:rsidRPr="007D21DF">
        <w:rPr>
          <w:rFonts w:ascii="Times New Roman" w:hAnsi="Times New Roman" w:cs="Times New Roman"/>
          <w:b/>
          <w:bCs/>
          <w:sz w:val="28"/>
          <w:szCs w:val="28"/>
          <w:lang w:val="en-US"/>
        </w:rPr>
        <w:t>INTRODUCTION</w:t>
      </w:r>
    </w:p>
    <w:p w14:paraId="6A05A809" w14:textId="77777777" w:rsidR="00E43F82" w:rsidRPr="007D21DF" w:rsidRDefault="00E43F82" w:rsidP="006A1A9C">
      <w:pPr>
        <w:ind w:left="360"/>
        <w:jc w:val="both"/>
        <w:rPr>
          <w:rFonts w:ascii="Times New Roman" w:hAnsi="Times New Roman" w:cs="Times New Roman"/>
          <w:sz w:val="28"/>
          <w:szCs w:val="28"/>
          <w:lang w:val="en-US"/>
        </w:rPr>
      </w:pPr>
    </w:p>
    <w:p w14:paraId="05A15532" w14:textId="63E5C714" w:rsidR="007D21DF" w:rsidRPr="007D21DF" w:rsidRDefault="002E1EF5" w:rsidP="007D21DF">
      <w:pPr>
        <w:pStyle w:val="BodyText"/>
        <w:spacing w:before="158"/>
        <w:ind w:left="460" w:right="379"/>
        <w:jc w:val="both"/>
        <w:rPr>
          <w:sz w:val="28"/>
          <w:szCs w:val="28"/>
        </w:rPr>
      </w:pPr>
      <w:r w:rsidRPr="007D21DF">
        <w:rPr>
          <w:sz w:val="28"/>
          <w:szCs w:val="28"/>
        </w:rPr>
        <w:t xml:space="preserve">The objective of this proposal is to seek </w:t>
      </w:r>
      <w:r w:rsidRPr="007D21DF">
        <w:rPr>
          <w:sz w:val="28"/>
          <w:szCs w:val="28"/>
          <w:lang w:val="en-GB"/>
        </w:rPr>
        <w:t>recommendation</w:t>
      </w:r>
      <w:r w:rsidRPr="007D21DF">
        <w:rPr>
          <w:sz w:val="28"/>
          <w:szCs w:val="28"/>
        </w:rPr>
        <w:t xml:space="preserve"> and approval from the members of the </w:t>
      </w:r>
      <w:r w:rsidR="007F3DF8" w:rsidRPr="007D21DF">
        <w:rPr>
          <w:sz w:val="28"/>
          <w:szCs w:val="28"/>
        </w:rPr>
        <w:t>University Com</w:t>
      </w:r>
      <w:r w:rsidR="00133757" w:rsidRPr="007D21DF">
        <w:rPr>
          <w:sz w:val="28"/>
          <w:szCs w:val="28"/>
        </w:rPr>
        <w:t>mittee Postgraduate Studies</w:t>
      </w:r>
      <w:r w:rsidRPr="007D21DF">
        <w:rPr>
          <w:sz w:val="28"/>
          <w:szCs w:val="28"/>
        </w:rPr>
        <w:t xml:space="preserve"> for </w:t>
      </w:r>
      <w:r w:rsidR="00AA0684" w:rsidRPr="007D21DF">
        <w:rPr>
          <w:sz w:val="28"/>
          <w:szCs w:val="28"/>
        </w:rPr>
        <w:t>the</w:t>
      </w:r>
      <w:r w:rsidR="00AA0684" w:rsidRPr="007D21DF">
        <w:rPr>
          <w:spacing w:val="66"/>
          <w:sz w:val="28"/>
          <w:szCs w:val="28"/>
        </w:rPr>
        <w:t xml:space="preserve"> </w:t>
      </w:r>
      <w:r w:rsidR="007D21DF" w:rsidRPr="007D21DF">
        <w:rPr>
          <w:sz w:val="28"/>
          <w:szCs w:val="28"/>
        </w:rPr>
        <w:t xml:space="preserve">appointment of External </w:t>
      </w:r>
      <w:r w:rsidR="00FC2A90">
        <w:rPr>
          <w:sz w:val="28"/>
          <w:szCs w:val="28"/>
        </w:rPr>
        <w:t>Clinical Supervisor the Master of xxx, for a 3-year duration.</w:t>
      </w:r>
    </w:p>
    <w:p w14:paraId="41C8F396" w14:textId="6BA9019B" w:rsidR="00E43F82" w:rsidRPr="007D21DF" w:rsidRDefault="00E43F82" w:rsidP="00AA0684">
      <w:pPr>
        <w:ind w:left="360"/>
        <w:jc w:val="both"/>
        <w:rPr>
          <w:rFonts w:ascii="Times New Roman" w:hAnsi="Times New Roman" w:cs="Times New Roman"/>
          <w:sz w:val="28"/>
          <w:szCs w:val="28"/>
          <w:lang w:val="en-US"/>
        </w:rPr>
      </w:pPr>
    </w:p>
    <w:p w14:paraId="72A3D3EC" w14:textId="77777777" w:rsidR="00E43F82" w:rsidRPr="007D21DF" w:rsidRDefault="00E43F82" w:rsidP="006A1A9C">
      <w:pPr>
        <w:jc w:val="both"/>
        <w:rPr>
          <w:rFonts w:ascii="Times New Roman" w:hAnsi="Times New Roman" w:cs="Times New Roman"/>
          <w:sz w:val="28"/>
          <w:szCs w:val="28"/>
          <w:lang w:val="en-US"/>
        </w:rPr>
      </w:pPr>
    </w:p>
    <w:p w14:paraId="38A9835A" w14:textId="77777777" w:rsidR="00E43F82" w:rsidRPr="007D21DF" w:rsidRDefault="00E43F82" w:rsidP="006A1A9C">
      <w:pPr>
        <w:pStyle w:val="ListParagraph"/>
        <w:numPr>
          <w:ilvl w:val="0"/>
          <w:numId w:val="1"/>
        </w:numPr>
        <w:jc w:val="both"/>
        <w:rPr>
          <w:rFonts w:ascii="Times New Roman" w:hAnsi="Times New Roman" w:cs="Times New Roman"/>
          <w:b/>
          <w:bCs/>
          <w:sz w:val="28"/>
          <w:szCs w:val="28"/>
          <w:lang w:val="en-US"/>
        </w:rPr>
      </w:pPr>
      <w:r w:rsidRPr="007D21DF">
        <w:rPr>
          <w:rFonts w:ascii="Times New Roman" w:hAnsi="Times New Roman" w:cs="Times New Roman"/>
          <w:b/>
          <w:bCs/>
          <w:sz w:val="28"/>
          <w:szCs w:val="28"/>
          <w:lang w:val="en-US"/>
        </w:rPr>
        <w:t>BACKGROUND</w:t>
      </w:r>
    </w:p>
    <w:p w14:paraId="0D0B940D" w14:textId="77777777" w:rsidR="00E43F82" w:rsidRPr="007D21DF" w:rsidRDefault="00E43F82" w:rsidP="006A1A9C">
      <w:pPr>
        <w:pStyle w:val="ListParagraph"/>
        <w:ind w:left="360"/>
        <w:jc w:val="both"/>
        <w:rPr>
          <w:rFonts w:ascii="Times New Roman" w:hAnsi="Times New Roman" w:cs="Times New Roman"/>
          <w:sz w:val="28"/>
          <w:szCs w:val="28"/>
          <w:lang w:val="en-US"/>
        </w:rPr>
      </w:pPr>
    </w:p>
    <w:p w14:paraId="12C01536" w14:textId="77777777" w:rsidR="00FC2A90" w:rsidRPr="00FC2A90" w:rsidRDefault="00FC2A90" w:rsidP="00FC2A90">
      <w:pPr>
        <w:ind w:left="426"/>
        <w:rPr>
          <w:rFonts w:ascii="Times New Roman" w:hAnsi="Times New Roman"/>
          <w:sz w:val="28"/>
          <w:szCs w:val="28"/>
        </w:rPr>
      </w:pPr>
      <w:r w:rsidRPr="00FC2A90">
        <w:rPr>
          <w:rFonts w:ascii="Times New Roman" w:hAnsi="Times New Roman"/>
          <w:sz w:val="28"/>
          <w:szCs w:val="28"/>
        </w:rPr>
        <w:t>To state the background of the programme and proposal have been approved in which Kulliyyah Board Meeting</w:t>
      </w:r>
    </w:p>
    <w:p w14:paraId="1FEDC0AB" w14:textId="77777777" w:rsidR="002E1EF5" w:rsidRPr="007D21DF" w:rsidRDefault="002E1EF5" w:rsidP="002E1EF5">
      <w:pPr>
        <w:pStyle w:val="ListParagraph"/>
        <w:ind w:left="360"/>
        <w:rPr>
          <w:rFonts w:ascii="Times New Roman" w:hAnsi="Times New Roman" w:cs="Times New Roman"/>
          <w:sz w:val="28"/>
          <w:szCs w:val="28"/>
          <w:lang w:val="en-US"/>
        </w:rPr>
      </w:pPr>
    </w:p>
    <w:p w14:paraId="7F053503" w14:textId="6F407D1D" w:rsidR="002E1EF5" w:rsidRPr="007D21DF" w:rsidRDefault="002E1EF5" w:rsidP="002E1EF5">
      <w:pPr>
        <w:ind w:left="360" w:right="118"/>
        <w:jc w:val="both"/>
        <w:rPr>
          <w:rFonts w:ascii="Times New Roman" w:hAnsi="Times New Roman" w:cs="Times New Roman"/>
          <w:b/>
          <w:i/>
          <w:sz w:val="28"/>
          <w:szCs w:val="28"/>
        </w:rPr>
      </w:pPr>
      <w:r w:rsidRPr="007D21DF">
        <w:rPr>
          <w:rFonts w:ascii="Times New Roman" w:hAnsi="Times New Roman" w:cs="Times New Roman"/>
          <w:sz w:val="28"/>
          <w:szCs w:val="28"/>
        </w:rPr>
        <w:t>The</w:t>
      </w:r>
      <w:r w:rsidRPr="007D21DF">
        <w:rPr>
          <w:rFonts w:ascii="Times New Roman" w:hAnsi="Times New Roman" w:cs="Times New Roman"/>
          <w:spacing w:val="-16"/>
          <w:sz w:val="28"/>
          <w:szCs w:val="28"/>
        </w:rPr>
        <w:t xml:space="preserve"> </w:t>
      </w:r>
      <w:r w:rsidRPr="007D21DF">
        <w:rPr>
          <w:rFonts w:ascii="Times New Roman" w:hAnsi="Times New Roman" w:cs="Times New Roman"/>
          <w:sz w:val="28"/>
          <w:szCs w:val="28"/>
        </w:rPr>
        <w:t>proposal</w:t>
      </w:r>
      <w:r w:rsidRPr="007D21DF">
        <w:rPr>
          <w:rFonts w:ascii="Times New Roman" w:hAnsi="Times New Roman" w:cs="Times New Roman"/>
          <w:spacing w:val="-16"/>
          <w:sz w:val="28"/>
          <w:szCs w:val="28"/>
        </w:rPr>
        <w:t xml:space="preserve"> </w:t>
      </w:r>
      <w:r w:rsidRPr="007D21DF">
        <w:rPr>
          <w:rFonts w:ascii="Times New Roman" w:hAnsi="Times New Roman" w:cs="Times New Roman"/>
          <w:sz w:val="28"/>
          <w:szCs w:val="28"/>
        </w:rPr>
        <w:t>was</w:t>
      </w:r>
      <w:r w:rsidRPr="007D21DF">
        <w:rPr>
          <w:rFonts w:ascii="Times New Roman" w:hAnsi="Times New Roman" w:cs="Times New Roman"/>
          <w:spacing w:val="-18"/>
          <w:sz w:val="28"/>
          <w:szCs w:val="28"/>
        </w:rPr>
        <w:t xml:space="preserve"> </w:t>
      </w:r>
      <w:r w:rsidRPr="007D21DF">
        <w:rPr>
          <w:rFonts w:ascii="Times New Roman" w:hAnsi="Times New Roman" w:cs="Times New Roman"/>
          <w:sz w:val="28"/>
          <w:szCs w:val="28"/>
        </w:rPr>
        <w:t>presented</w:t>
      </w:r>
      <w:r w:rsidRPr="007D21DF">
        <w:rPr>
          <w:rFonts w:ascii="Times New Roman" w:hAnsi="Times New Roman" w:cs="Times New Roman"/>
          <w:spacing w:val="-17"/>
          <w:sz w:val="28"/>
          <w:szCs w:val="28"/>
        </w:rPr>
        <w:t xml:space="preserve"> </w:t>
      </w:r>
      <w:r w:rsidRPr="007D21DF">
        <w:rPr>
          <w:rFonts w:ascii="Times New Roman" w:hAnsi="Times New Roman" w:cs="Times New Roman"/>
          <w:sz w:val="28"/>
          <w:szCs w:val="28"/>
        </w:rPr>
        <w:t>and</w:t>
      </w:r>
      <w:r w:rsidRPr="007D21DF">
        <w:rPr>
          <w:rFonts w:ascii="Times New Roman" w:hAnsi="Times New Roman" w:cs="Times New Roman"/>
          <w:spacing w:val="-15"/>
          <w:sz w:val="28"/>
          <w:szCs w:val="28"/>
        </w:rPr>
        <w:t xml:space="preserve"> </w:t>
      </w:r>
      <w:r w:rsidRPr="007D21DF">
        <w:rPr>
          <w:rFonts w:ascii="Times New Roman" w:hAnsi="Times New Roman" w:cs="Times New Roman"/>
          <w:sz w:val="28"/>
          <w:szCs w:val="28"/>
        </w:rPr>
        <w:t>approved</w:t>
      </w:r>
      <w:r w:rsidRPr="007D21DF">
        <w:rPr>
          <w:rFonts w:ascii="Times New Roman" w:hAnsi="Times New Roman" w:cs="Times New Roman"/>
          <w:spacing w:val="-15"/>
          <w:sz w:val="28"/>
          <w:szCs w:val="28"/>
        </w:rPr>
        <w:t xml:space="preserve"> </w:t>
      </w:r>
      <w:r w:rsidRPr="007D21DF">
        <w:rPr>
          <w:rFonts w:ascii="Times New Roman" w:hAnsi="Times New Roman" w:cs="Times New Roman"/>
          <w:sz w:val="28"/>
          <w:szCs w:val="28"/>
        </w:rPr>
        <w:t>at</w:t>
      </w:r>
      <w:r w:rsidRPr="007D21DF">
        <w:rPr>
          <w:rFonts w:ascii="Times New Roman" w:hAnsi="Times New Roman" w:cs="Times New Roman"/>
          <w:spacing w:val="-18"/>
          <w:sz w:val="28"/>
          <w:szCs w:val="28"/>
        </w:rPr>
        <w:t xml:space="preserve"> </w:t>
      </w:r>
      <w:r w:rsidRPr="007D21DF">
        <w:rPr>
          <w:rFonts w:ascii="Times New Roman" w:hAnsi="Times New Roman" w:cs="Times New Roman"/>
          <w:sz w:val="28"/>
          <w:szCs w:val="28"/>
        </w:rPr>
        <w:t>the</w:t>
      </w:r>
      <w:r w:rsidRPr="007D21DF">
        <w:rPr>
          <w:rFonts w:ascii="Times New Roman" w:hAnsi="Times New Roman" w:cs="Times New Roman"/>
          <w:spacing w:val="-15"/>
          <w:sz w:val="28"/>
          <w:szCs w:val="28"/>
        </w:rPr>
        <w:t xml:space="preserve"> </w:t>
      </w:r>
      <w:proofErr w:type="spellStart"/>
      <w:r w:rsidRPr="007D21DF">
        <w:rPr>
          <w:rFonts w:ascii="Times New Roman" w:hAnsi="Times New Roman" w:cs="Times New Roman"/>
          <w:sz w:val="28"/>
          <w:szCs w:val="28"/>
        </w:rPr>
        <w:t>kulliyyah</w:t>
      </w:r>
      <w:proofErr w:type="spellEnd"/>
      <w:r w:rsidRPr="007D21DF">
        <w:rPr>
          <w:rFonts w:ascii="Times New Roman" w:hAnsi="Times New Roman" w:cs="Times New Roman"/>
          <w:spacing w:val="-15"/>
          <w:sz w:val="28"/>
          <w:szCs w:val="28"/>
        </w:rPr>
        <w:t xml:space="preserve"> </w:t>
      </w:r>
      <w:r w:rsidRPr="007D21DF">
        <w:rPr>
          <w:rFonts w:ascii="Times New Roman" w:hAnsi="Times New Roman" w:cs="Times New Roman"/>
          <w:sz w:val="28"/>
          <w:szCs w:val="28"/>
        </w:rPr>
        <w:t>level</w:t>
      </w:r>
      <w:r w:rsidRPr="007D21DF">
        <w:rPr>
          <w:rFonts w:ascii="Times New Roman" w:hAnsi="Times New Roman" w:cs="Times New Roman"/>
          <w:spacing w:val="-13"/>
          <w:sz w:val="28"/>
          <w:szCs w:val="28"/>
        </w:rPr>
        <w:t xml:space="preserve"> </w:t>
      </w:r>
      <w:r w:rsidRPr="007D21DF">
        <w:rPr>
          <w:rFonts w:ascii="Times New Roman" w:hAnsi="Times New Roman" w:cs="Times New Roman"/>
          <w:b/>
          <w:i/>
          <w:sz w:val="28"/>
          <w:szCs w:val="28"/>
        </w:rPr>
        <w:t>(KPGC</w:t>
      </w:r>
      <w:r w:rsidRPr="007D21DF">
        <w:rPr>
          <w:rFonts w:ascii="Times New Roman" w:hAnsi="Times New Roman" w:cs="Times New Roman"/>
          <w:b/>
          <w:i/>
          <w:spacing w:val="-13"/>
          <w:sz w:val="28"/>
          <w:szCs w:val="28"/>
        </w:rPr>
        <w:t xml:space="preserve"> </w:t>
      </w:r>
      <w:r w:rsidRPr="007D21DF">
        <w:rPr>
          <w:rFonts w:ascii="Times New Roman" w:hAnsi="Times New Roman" w:cs="Times New Roman"/>
          <w:b/>
          <w:i/>
          <w:sz w:val="28"/>
          <w:szCs w:val="28"/>
        </w:rPr>
        <w:t>Meeting</w:t>
      </w:r>
      <w:r w:rsidR="00AA0684" w:rsidRPr="007D21DF">
        <w:rPr>
          <w:rFonts w:ascii="Times New Roman" w:hAnsi="Times New Roman" w:cs="Times New Roman"/>
          <w:b/>
          <w:i/>
          <w:sz w:val="28"/>
          <w:szCs w:val="28"/>
        </w:rPr>
        <w:t xml:space="preserve"> No </w:t>
      </w:r>
      <w:r w:rsidR="00874BC1">
        <w:rPr>
          <w:rFonts w:ascii="Times New Roman" w:hAnsi="Times New Roman" w:cs="Times New Roman"/>
          <w:b/>
          <w:i/>
          <w:sz w:val="28"/>
          <w:szCs w:val="28"/>
        </w:rPr>
        <w:t>xx</w:t>
      </w:r>
      <w:r w:rsidR="00AA0684" w:rsidRPr="007D21DF">
        <w:rPr>
          <w:rFonts w:ascii="Times New Roman" w:hAnsi="Times New Roman" w:cs="Times New Roman"/>
          <w:b/>
          <w:i/>
          <w:sz w:val="28"/>
          <w:szCs w:val="28"/>
        </w:rPr>
        <w:t>/202</w:t>
      </w:r>
      <w:r w:rsidR="007D21DF" w:rsidRPr="007D21DF">
        <w:rPr>
          <w:rFonts w:ascii="Times New Roman" w:hAnsi="Times New Roman" w:cs="Times New Roman"/>
          <w:b/>
          <w:i/>
          <w:sz w:val="28"/>
          <w:szCs w:val="28"/>
        </w:rPr>
        <w:t>5</w:t>
      </w:r>
      <w:r w:rsidRPr="007D21DF">
        <w:rPr>
          <w:rFonts w:ascii="Times New Roman" w:hAnsi="Times New Roman" w:cs="Times New Roman"/>
          <w:b/>
          <w:i/>
          <w:sz w:val="28"/>
          <w:szCs w:val="28"/>
        </w:rPr>
        <w:t xml:space="preserve">, </w:t>
      </w:r>
      <w:r w:rsidR="00AA0684" w:rsidRPr="007D21DF">
        <w:rPr>
          <w:rFonts w:ascii="Times New Roman" w:hAnsi="Times New Roman" w:cs="Times New Roman"/>
          <w:b/>
          <w:i/>
          <w:sz w:val="28"/>
          <w:szCs w:val="28"/>
        </w:rPr>
        <w:t xml:space="preserve">on </w:t>
      </w:r>
      <w:r w:rsidR="00874BC1">
        <w:rPr>
          <w:rFonts w:ascii="Times New Roman" w:hAnsi="Times New Roman" w:cs="Times New Roman"/>
          <w:b/>
          <w:i/>
          <w:sz w:val="28"/>
          <w:szCs w:val="28"/>
        </w:rPr>
        <w:t>xx</w:t>
      </w:r>
      <w:r w:rsidR="007D21DF" w:rsidRPr="007D21DF">
        <w:rPr>
          <w:rFonts w:ascii="Times New Roman" w:hAnsi="Times New Roman" w:cs="Times New Roman"/>
          <w:b/>
          <w:i/>
          <w:sz w:val="28"/>
          <w:szCs w:val="28"/>
        </w:rPr>
        <w:t xml:space="preserve"> 2025</w:t>
      </w:r>
      <w:r w:rsidRPr="007D21DF">
        <w:rPr>
          <w:rFonts w:ascii="Times New Roman" w:hAnsi="Times New Roman" w:cs="Times New Roman"/>
          <w:b/>
          <w:i/>
          <w:sz w:val="28"/>
          <w:szCs w:val="28"/>
        </w:rPr>
        <w:t>).</w:t>
      </w:r>
    </w:p>
    <w:p w14:paraId="0E27B00A" w14:textId="77777777" w:rsidR="00E43F82" w:rsidRPr="007D21DF" w:rsidRDefault="00E43F82" w:rsidP="006A1A9C">
      <w:pPr>
        <w:pStyle w:val="ListParagraph"/>
        <w:ind w:left="360"/>
        <w:jc w:val="both"/>
        <w:rPr>
          <w:rFonts w:ascii="Times New Roman" w:hAnsi="Times New Roman" w:cs="Times New Roman"/>
          <w:sz w:val="28"/>
          <w:szCs w:val="28"/>
          <w:lang w:val="en-US"/>
        </w:rPr>
      </w:pPr>
    </w:p>
    <w:p w14:paraId="256D03F8" w14:textId="77777777" w:rsidR="002E1EF5" w:rsidRPr="007D21DF" w:rsidRDefault="002E1EF5" w:rsidP="006A1A9C">
      <w:pPr>
        <w:pStyle w:val="ListParagraph"/>
        <w:ind w:left="360"/>
        <w:jc w:val="both"/>
        <w:rPr>
          <w:rFonts w:ascii="Times New Roman" w:hAnsi="Times New Roman" w:cs="Times New Roman"/>
          <w:sz w:val="28"/>
          <w:szCs w:val="28"/>
          <w:lang w:val="en-US"/>
        </w:rPr>
      </w:pPr>
    </w:p>
    <w:p w14:paraId="4C7D3C58" w14:textId="77777777" w:rsidR="00FC2A90" w:rsidRPr="005C4A38" w:rsidRDefault="00FC2A90" w:rsidP="00FC2A90">
      <w:pPr>
        <w:pStyle w:val="ListParagraph"/>
        <w:numPr>
          <w:ilvl w:val="0"/>
          <w:numId w:val="1"/>
        </w:numPr>
        <w:rPr>
          <w:rFonts w:ascii="Times New Roman" w:hAnsi="Times New Roman" w:cs="Times New Roman"/>
          <w:b/>
          <w:bCs/>
          <w:sz w:val="26"/>
          <w:szCs w:val="26"/>
          <w:lang w:val="en-US"/>
        </w:rPr>
      </w:pPr>
      <w:r w:rsidRPr="005C4A38">
        <w:rPr>
          <w:rFonts w:ascii="Times New Roman" w:hAnsi="Times New Roman" w:cs="Times New Roman"/>
          <w:b/>
          <w:bCs/>
          <w:sz w:val="26"/>
          <w:szCs w:val="26"/>
          <w:lang w:val="en-US"/>
        </w:rPr>
        <w:t>PROPOSED EXTERNAL CLINICAL SUPERVISOR (ECS)</w:t>
      </w:r>
    </w:p>
    <w:p w14:paraId="7B80D86D" w14:textId="77777777" w:rsidR="00FC2A90" w:rsidRPr="005C4A38" w:rsidRDefault="00FC2A90" w:rsidP="00FC2A90">
      <w:pPr>
        <w:pStyle w:val="ListParagraph"/>
        <w:ind w:left="360"/>
        <w:rPr>
          <w:rFonts w:ascii="Times New Roman" w:hAnsi="Times New Roman" w:cs="Times New Roman"/>
          <w:sz w:val="26"/>
          <w:szCs w:val="26"/>
          <w:lang w:val="en-US"/>
        </w:rPr>
      </w:pPr>
    </w:p>
    <w:p w14:paraId="18FBD359" w14:textId="0082A9EC" w:rsidR="00FC2A90" w:rsidRDefault="00FC2A90" w:rsidP="00FC2A90">
      <w:pPr>
        <w:pStyle w:val="BodyText"/>
        <w:ind w:left="426" w:right="4"/>
        <w:jc w:val="both"/>
        <w:rPr>
          <w:spacing w:val="-6"/>
          <w:sz w:val="28"/>
          <w:szCs w:val="28"/>
        </w:rPr>
      </w:pPr>
      <w:r w:rsidRPr="00FC2A90">
        <w:rPr>
          <w:sz w:val="28"/>
          <w:szCs w:val="28"/>
        </w:rPr>
        <w:t xml:space="preserve">The list and the </w:t>
      </w:r>
      <w:proofErr w:type="gramStart"/>
      <w:r w:rsidRPr="00FC2A90">
        <w:rPr>
          <w:sz w:val="28"/>
          <w:szCs w:val="28"/>
        </w:rPr>
        <w:t>CVs</w:t>
      </w:r>
      <w:proofErr w:type="gramEnd"/>
      <w:r w:rsidRPr="00FC2A90">
        <w:rPr>
          <w:sz w:val="28"/>
          <w:szCs w:val="28"/>
        </w:rPr>
        <w:t xml:space="preserve"> of proposed external clinical supervisor </w:t>
      </w:r>
      <w:r w:rsidRPr="00FC2A90">
        <w:rPr>
          <w:spacing w:val="-2"/>
          <w:sz w:val="28"/>
          <w:szCs w:val="28"/>
        </w:rPr>
        <w:t>is</w:t>
      </w:r>
      <w:r w:rsidRPr="00FC2A90">
        <w:rPr>
          <w:spacing w:val="-9"/>
          <w:sz w:val="28"/>
          <w:szCs w:val="28"/>
        </w:rPr>
        <w:t xml:space="preserve"> </w:t>
      </w:r>
      <w:r w:rsidRPr="00FC2A90">
        <w:rPr>
          <w:spacing w:val="-2"/>
          <w:sz w:val="28"/>
          <w:szCs w:val="28"/>
        </w:rPr>
        <w:t>presented</w:t>
      </w:r>
      <w:r w:rsidRPr="00FC2A90">
        <w:rPr>
          <w:spacing w:val="-9"/>
          <w:sz w:val="28"/>
          <w:szCs w:val="28"/>
        </w:rPr>
        <w:t xml:space="preserve"> </w:t>
      </w:r>
      <w:r w:rsidRPr="00FC2A90">
        <w:rPr>
          <w:spacing w:val="-2"/>
          <w:sz w:val="28"/>
          <w:szCs w:val="28"/>
        </w:rPr>
        <w:t>in</w:t>
      </w:r>
      <w:r w:rsidRPr="00FC2A90">
        <w:rPr>
          <w:spacing w:val="-12"/>
          <w:sz w:val="28"/>
          <w:szCs w:val="28"/>
        </w:rPr>
        <w:t xml:space="preserve"> </w:t>
      </w:r>
      <w:r w:rsidRPr="00FC2A90">
        <w:rPr>
          <w:spacing w:val="-2"/>
          <w:sz w:val="28"/>
          <w:szCs w:val="28"/>
        </w:rPr>
        <w:t>the</w:t>
      </w:r>
      <w:r w:rsidRPr="00FC2A90">
        <w:rPr>
          <w:spacing w:val="-13"/>
          <w:sz w:val="28"/>
          <w:szCs w:val="28"/>
        </w:rPr>
        <w:t xml:space="preserve"> </w:t>
      </w:r>
      <w:r w:rsidRPr="00FC2A90">
        <w:rPr>
          <w:spacing w:val="-2"/>
          <w:sz w:val="28"/>
          <w:szCs w:val="28"/>
        </w:rPr>
        <w:t>Appendix</w:t>
      </w:r>
      <w:r w:rsidRPr="00FC2A90">
        <w:rPr>
          <w:spacing w:val="-6"/>
          <w:sz w:val="28"/>
          <w:szCs w:val="28"/>
        </w:rPr>
        <w:t xml:space="preserve">. </w:t>
      </w:r>
    </w:p>
    <w:p w14:paraId="138F1A3B" w14:textId="77777777" w:rsidR="00FC2A90" w:rsidRPr="00FC2A90" w:rsidRDefault="00FC2A90" w:rsidP="00FC2A90">
      <w:pPr>
        <w:pStyle w:val="BodyText"/>
        <w:ind w:left="426" w:right="4"/>
        <w:jc w:val="both"/>
        <w:rPr>
          <w:sz w:val="28"/>
          <w:szCs w:val="28"/>
        </w:rPr>
      </w:pPr>
    </w:p>
    <w:p w14:paraId="64F85C86" w14:textId="77777777" w:rsidR="00FC2A90" w:rsidRPr="00FC2A90" w:rsidRDefault="00FC2A90" w:rsidP="00FC2A90">
      <w:pPr>
        <w:pStyle w:val="ListParagraph"/>
        <w:ind w:left="426"/>
        <w:jc w:val="both"/>
        <w:rPr>
          <w:rFonts w:ascii="Times New Roman" w:hAnsi="Times New Roman" w:cs="Times New Roman"/>
          <w:sz w:val="28"/>
          <w:szCs w:val="28"/>
        </w:rPr>
      </w:pPr>
      <w:r w:rsidRPr="00FC2A90">
        <w:rPr>
          <w:rFonts w:ascii="Times New Roman" w:hAnsi="Times New Roman" w:cs="Times New Roman"/>
          <w:sz w:val="28"/>
          <w:szCs w:val="28"/>
        </w:rPr>
        <w:t>To list the proposed candidate(s) effective from *</w:t>
      </w:r>
      <w:r w:rsidRPr="00FC2A90">
        <w:rPr>
          <w:rFonts w:ascii="Times New Roman" w:hAnsi="Times New Roman" w:cs="Times New Roman"/>
          <w:i/>
          <w:iCs/>
          <w:sz w:val="28"/>
          <w:szCs w:val="28"/>
        </w:rPr>
        <w:t>date *month *year</w:t>
      </w:r>
      <w:r w:rsidRPr="00FC2A90">
        <w:rPr>
          <w:rFonts w:ascii="Times New Roman" w:hAnsi="Times New Roman" w:cs="Times New Roman"/>
          <w:sz w:val="28"/>
          <w:szCs w:val="28"/>
        </w:rPr>
        <w:t xml:space="preserve"> onwards.</w:t>
      </w:r>
    </w:p>
    <w:p w14:paraId="32A6CC57" w14:textId="77777777" w:rsidR="007D21DF" w:rsidRPr="00FC2A90" w:rsidRDefault="007D21DF" w:rsidP="007D21DF">
      <w:pPr>
        <w:spacing w:before="3"/>
        <w:ind w:left="1000"/>
        <w:rPr>
          <w:rFonts w:ascii="Times New Roman" w:hAnsi="Times New Roman" w:cs="Times New Roman"/>
          <w:sz w:val="28"/>
          <w:szCs w:val="28"/>
        </w:rPr>
      </w:pPr>
    </w:p>
    <w:p w14:paraId="43F9F5C7" w14:textId="20A9D7CA" w:rsidR="007D21DF" w:rsidRPr="007D21DF" w:rsidRDefault="007D21DF" w:rsidP="007D21DF">
      <w:pPr>
        <w:pStyle w:val="Heading1"/>
        <w:rPr>
          <w:b w:val="0"/>
          <w:bCs w:val="0"/>
        </w:rPr>
      </w:pPr>
      <w:r w:rsidRPr="007D21DF">
        <w:rPr>
          <w:b w:val="0"/>
          <w:bCs w:val="0"/>
        </w:rPr>
        <w:t>CV</w:t>
      </w:r>
      <w:r w:rsidRPr="007D21DF">
        <w:rPr>
          <w:b w:val="0"/>
          <w:bCs w:val="0"/>
          <w:spacing w:val="-2"/>
        </w:rPr>
        <w:t xml:space="preserve"> </w:t>
      </w:r>
      <w:r w:rsidRPr="007D21DF">
        <w:rPr>
          <w:b w:val="0"/>
          <w:bCs w:val="0"/>
        </w:rPr>
        <w:t>are</w:t>
      </w:r>
      <w:r w:rsidRPr="007D21DF">
        <w:rPr>
          <w:b w:val="0"/>
          <w:bCs w:val="0"/>
          <w:spacing w:val="-1"/>
        </w:rPr>
        <w:t xml:space="preserve"> </w:t>
      </w:r>
      <w:r w:rsidR="00FC2A90">
        <w:rPr>
          <w:b w:val="0"/>
          <w:bCs w:val="0"/>
          <w:spacing w:val="-1"/>
        </w:rPr>
        <w:t xml:space="preserve">as </w:t>
      </w:r>
      <w:r w:rsidRPr="007D21DF">
        <w:rPr>
          <w:b w:val="0"/>
          <w:bCs w:val="0"/>
        </w:rPr>
        <w:t>attached.</w:t>
      </w:r>
    </w:p>
    <w:p w14:paraId="2580D8B6" w14:textId="5B0687C5" w:rsidR="007D21DF" w:rsidRPr="007D21DF" w:rsidRDefault="007D21DF" w:rsidP="007D21DF">
      <w:pPr>
        <w:pStyle w:val="ListParagraph"/>
        <w:ind w:left="360"/>
        <w:jc w:val="both"/>
        <w:rPr>
          <w:rFonts w:ascii="Times New Roman" w:hAnsi="Times New Roman" w:cs="Times New Roman"/>
          <w:b/>
          <w:bCs/>
          <w:sz w:val="28"/>
          <w:szCs w:val="28"/>
          <w:lang w:val="en-US"/>
        </w:rPr>
      </w:pPr>
    </w:p>
    <w:p w14:paraId="24937F9D" w14:textId="77777777" w:rsidR="007D21DF" w:rsidRPr="007D21DF" w:rsidRDefault="007D21DF" w:rsidP="007D21DF">
      <w:pPr>
        <w:pStyle w:val="ListParagraph"/>
        <w:ind w:left="360"/>
        <w:jc w:val="both"/>
        <w:rPr>
          <w:rFonts w:ascii="Times New Roman" w:hAnsi="Times New Roman" w:cs="Times New Roman"/>
          <w:b/>
          <w:bCs/>
          <w:sz w:val="28"/>
          <w:szCs w:val="28"/>
          <w:lang w:val="en-US"/>
        </w:rPr>
      </w:pPr>
    </w:p>
    <w:p w14:paraId="0547EB7D" w14:textId="0A8DF007" w:rsidR="007D21DF" w:rsidRDefault="007D21DF" w:rsidP="006A1A9C">
      <w:pPr>
        <w:pStyle w:val="ListParagraph"/>
        <w:numPr>
          <w:ilvl w:val="0"/>
          <w:numId w:val="1"/>
        </w:numPr>
        <w:jc w:val="both"/>
        <w:rPr>
          <w:rFonts w:ascii="Times New Roman" w:hAnsi="Times New Roman" w:cs="Times New Roman"/>
          <w:b/>
          <w:bCs/>
          <w:sz w:val="28"/>
          <w:szCs w:val="28"/>
          <w:lang w:val="en-US"/>
        </w:rPr>
      </w:pPr>
      <w:r w:rsidRPr="007D21DF">
        <w:rPr>
          <w:rFonts w:ascii="Times New Roman" w:hAnsi="Times New Roman" w:cs="Times New Roman"/>
          <w:b/>
          <w:bCs/>
          <w:sz w:val="28"/>
          <w:szCs w:val="28"/>
          <w:lang w:val="en-US"/>
        </w:rPr>
        <w:t>FINANCIAL IMPLICATION</w:t>
      </w:r>
    </w:p>
    <w:p w14:paraId="7B8C415F" w14:textId="77777777" w:rsidR="00FC2A90" w:rsidRDefault="00FC2A90" w:rsidP="00FC2A90">
      <w:pPr>
        <w:pStyle w:val="ListParagraph"/>
        <w:ind w:left="360"/>
        <w:jc w:val="both"/>
        <w:rPr>
          <w:rFonts w:ascii="Times New Roman" w:hAnsi="Times New Roman" w:cs="Times New Roman"/>
          <w:b/>
          <w:bCs/>
          <w:sz w:val="28"/>
          <w:szCs w:val="28"/>
          <w:lang w:val="en-US"/>
        </w:rPr>
      </w:pPr>
    </w:p>
    <w:p w14:paraId="42EE813C" w14:textId="031B3469" w:rsidR="00FC2A90" w:rsidRPr="005C4A38" w:rsidRDefault="00FC2A90" w:rsidP="00FC2A90">
      <w:pPr>
        <w:pStyle w:val="ListParagraph"/>
        <w:ind w:left="284"/>
        <w:jc w:val="both"/>
        <w:rPr>
          <w:b/>
          <w:sz w:val="26"/>
          <w:szCs w:val="26"/>
        </w:rPr>
      </w:pPr>
      <w:r w:rsidRPr="005C4A38">
        <w:rPr>
          <w:rFonts w:ascii="Times New Roman" w:hAnsi="Times New Roman"/>
          <w:sz w:val="26"/>
          <w:szCs w:val="26"/>
          <w:lang w:val="en-GB"/>
        </w:rPr>
        <w:t xml:space="preserve">The honorarium payment for the External Clinical Supervisor will be made in accordance with the Academic Quality Assurance Regulations of the International Islamic University Malaysia (IIUM) 2018. The financial implication of RM </w:t>
      </w:r>
      <w:r>
        <w:rPr>
          <w:rFonts w:ascii="Times New Roman" w:hAnsi="Times New Roman"/>
          <w:sz w:val="26"/>
          <w:szCs w:val="26"/>
          <w:lang w:val="en-GB"/>
        </w:rPr>
        <w:t>xxx</w:t>
      </w:r>
      <w:r w:rsidRPr="005C4A38">
        <w:rPr>
          <w:rFonts w:ascii="Times New Roman" w:hAnsi="Times New Roman"/>
          <w:sz w:val="26"/>
          <w:szCs w:val="26"/>
          <w:lang w:val="en-GB"/>
        </w:rPr>
        <w:t xml:space="preserve"> has been included in the Kulliyyah of Medicine’s annual budget for 2025.</w:t>
      </w:r>
    </w:p>
    <w:p w14:paraId="0A9578B8" w14:textId="77777777" w:rsidR="00FC2A90" w:rsidRDefault="00FC2A90" w:rsidP="00FC2A90">
      <w:pPr>
        <w:pStyle w:val="ListParagraph"/>
        <w:ind w:left="360"/>
        <w:jc w:val="both"/>
        <w:rPr>
          <w:rFonts w:ascii="Times New Roman" w:hAnsi="Times New Roman" w:cs="Times New Roman"/>
          <w:b/>
          <w:bCs/>
          <w:sz w:val="28"/>
          <w:szCs w:val="28"/>
          <w:lang w:val="en-US"/>
        </w:rPr>
      </w:pPr>
    </w:p>
    <w:p w14:paraId="21CFFB75" w14:textId="77777777" w:rsidR="00FC2A90" w:rsidRPr="007D21DF" w:rsidRDefault="00FC2A90" w:rsidP="00FC2A90">
      <w:pPr>
        <w:pStyle w:val="ListParagraph"/>
        <w:ind w:left="360"/>
        <w:jc w:val="both"/>
        <w:rPr>
          <w:rFonts w:ascii="Times New Roman" w:hAnsi="Times New Roman" w:cs="Times New Roman"/>
          <w:b/>
          <w:bCs/>
          <w:sz w:val="28"/>
          <w:szCs w:val="28"/>
          <w:lang w:val="en-US"/>
        </w:rPr>
      </w:pPr>
    </w:p>
    <w:p w14:paraId="023DE6F5" w14:textId="1BD1F124" w:rsidR="007D21DF" w:rsidRPr="007D21DF" w:rsidRDefault="007D21DF" w:rsidP="007D21DF">
      <w:pPr>
        <w:pStyle w:val="ListParagraph"/>
        <w:ind w:left="360"/>
        <w:jc w:val="both"/>
        <w:rPr>
          <w:rFonts w:ascii="Times New Roman" w:hAnsi="Times New Roman" w:cs="Times New Roman"/>
          <w:b/>
          <w:bCs/>
          <w:sz w:val="28"/>
          <w:szCs w:val="28"/>
          <w:lang w:val="en-US"/>
        </w:rPr>
      </w:pPr>
    </w:p>
    <w:tbl>
      <w:tblPr>
        <w:tblW w:w="8934" w:type="dxa"/>
        <w:tblInd w:w="421" w:type="dxa"/>
        <w:tblCellMar>
          <w:left w:w="10" w:type="dxa"/>
          <w:right w:w="10" w:type="dxa"/>
        </w:tblCellMar>
        <w:tblLook w:val="04A0" w:firstRow="1" w:lastRow="0" w:firstColumn="1" w:lastColumn="0" w:noHBand="0" w:noVBand="1"/>
      </w:tblPr>
      <w:tblGrid>
        <w:gridCol w:w="4961"/>
        <w:gridCol w:w="1659"/>
        <w:gridCol w:w="2314"/>
      </w:tblGrid>
      <w:tr w:rsidR="00215425" w:rsidRPr="005C4A38" w14:paraId="6AA30690" w14:textId="77777777" w:rsidTr="00215425">
        <w:trPr>
          <w:trHeight w:val="1"/>
        </w:trPr>
        <w:tc>
          <w:tcPr>
            <w:tcW w:w="8934" w:type="dxa"/>
            <w:gridSpan w:val="3"/>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08EC41C0" w14:textId="2C9E3817" w:rsidR="00215425" w:rsidRPr="005C4A38" w:rsidRDefault="00215425" w:rsidP="00215425">
            <w:pPr>
              <w:pStyle w:val="ListParagraph"/>
              <w:widowControl w:val="0"/>
              <w:numPr>
                <w:ilvl w:val="0"/>
                <w:numId w:val="4"/>
              </w:numPr>
              <w:autoSpaceDE w:val="0"/>
              <w:autoSpaceDN w:val="0"/>
              <w:contextualSpacing w:val="0"/>
              <w:rPr>
                <w:rFonts w:ascii="Times New Roman" w:hAnsi="Times New Roman" w:cs="Times New Roman"/>
                <w:b/>
                <w:sz w:val="26"/>
                <w:szCs w:val="26"/>
                <w:lang w:val="en-GB"/>
              </w:rPr>
            </w:pPr>
            <w:r w:rsidRPr="005C4A38">
              <w:rPr>
                <w:rFonts w:ascii="Times New Roman" w:hAnsi="Times New Roman" w:cs="Times New Roman"/>
                <w:b/>
                <w:sz w:val="26"/>
                <w:szCs w:val="26"/>
                <w:lang w:val="en-GB"/>
              </w:rPr>
              <w:lastRenderedPageBreak/>
              <w:t>MASTER OF MEDICINE (</w:t>
            </w:r>
            <w:r>
              <w:rPr>
                <w:rFonts w:ascii="Times New Roman" w:hAnsi="Times New Roman" w:cs="Times New Roman"/>
                <w:b/>
                <w:sz w:val="26"/>
                <w:szCs w:val="26"/>
                <w:lang w:val="en-GB"/>
              </w:rPr>
              <w:t>xxx</w:t>
            </w:r>
            <w:r w:rsidRPr="005C4A38">
              <w:rPr>
                <w:rFonts w:ascii="Times New Roman" w:hAnsi="Times New Roman" w:cs="Times New Roman"/>
                <w:b/>
                <w:sz w:val="26"/>
                <w:szCs w:val="26"/>
                <w:lang w:val="en-GB"/>
              </w:rPr>
              <w:t xml:space="preserve">) </w:t>
            </w:r>
          </w:p>
        </w:tc>
      </w:tr>
      <w:tr w:rsidR="00215425" w:rsidRPr="005C4A38" w14:paraId="385AF5EE" w14:textId="77777777" w:rsidTr="00215425">
        <w:trPr>
          <w:trHeight w:val="1"/>
        </w:trPr>
        <w:tc>
          <w:tcPr>
            <w:tcW w:w="4961" w:type="dxa"/>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vAlign w:val="center"/>
          </w:tcPr>
          <w:p w14:paraId="0B3FBBC6" w14:textId="77777777" w:rsidR="00215425" w:rsidRPr="005C4A38" w:rsidRDefault="00215425" w:rsidP="001358BA">
            <w:pPr>
              <w:pStyle w:val="ListParagraph"/>
              <w:widowControl w:val="0"/>
              <w:autoSpaceDE w:val="0"/>
              <w:autoSpaceDN w:val="0"/>
              <w:ind w:left="179" w:right="177"/>
              <w:contextualSpacing w:val="0"/>
              <w:jc w:val="center"/>
              <w:rPr>
                <w:rFonts w:ascii="Times New Roman" w:hAnsi="Times New Roman" w:cs="Times New Roman"/>
                <w:b/>
                <w:sz w:val="26"/>
                <w:szCs w:val="26"/>
                <w:lang w:val="en-GB"/>
              </w:rPr>
            </w:pPr>
            <w:r w:rsidRPr="005C4A38">
              <w:rPr>
                <w:rFonts w:ascii="Times New Roman" w:hAnsi="Times New Roman" w:cs="Times New Roman"/>
                <w:b/>
                <w:sz w:val="26"/>
                <w:szCs w:val="26"/>
                <w:lang w:val="en-GB"/>
              </w:rPr>
              <w:t>HONORARIUM</w:t>
            </w:r>
          </w:p>
        </w:tc>
        <w:tc>
          <w:tcPr>
            <w:tcW w:w="1659"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7135F44" w14:textId="77777777" w:rsidR="00215425" w:rsidRPr="005C4A38" w:rsidRDefault="00215425" w:rsidP="001358BA">
            <w:pPr>
              <w:pStyle w:val="ListParagraph"/>
              <w:widowControl w:val="0"/>
              <w:autoSpaceDE w:val="0"/>
              <w:autoSpaceDN w:val="0"/>
              <w:ind w:left="85"/>
              <w:contextualSpacing w:val="0"/>
              <w:jc w:val="center"/>
              <w:rPr>
                <w:rFonts w:ascii="Times New Roman" w:hAnsi="Times New Roman" w:cs="Times New Roman"/>
                <w:b/>
                <w:sz w:val="26"/>
                <w:szCs w:val="26"/>
                <w:lang w:val="en-GB"/>
              </w:rPr>
            </w:pPr>
            <w:r w:rsidRPr="005C4A38">
              <w:rPr>
                <w:rFonts w:ascii="Times New Roman" w:hAnsi="Times New Roman" w:cs="Times New Roman"/>
                <w:b/>
                <w:sz w:val="26"/>
                <w:szCs w:val="26"/>
                <w:lang w:val="en-GB"/>
              </w:rPr>
              <w:t>NO. OF ECS</w:t>
            </w:r>
          </w:p>
        </w:tc>
        <w:tc>
          <w:tcPr>
            <w:tcW w:w="2314" w:type="dxa"/>
            <w:tcBorders>
              <w:top w:val="single" w:sz="4" w:space="0" w:color="000000"/>
              <w:left w:val="single" w:sz="4" w:space="0" w:color="000000"/>
              <w:bottom w:val="single" w:sz="4" w:space="0" w:color="000000"/>
              <w:right w:val="single" w:sz="4" w:space="0" w:color="000000"/>
            </w:tcBorders>
            <w:shd w:val="clear" w:color="auto" w:fill="BFBFBF"/>
            <w:vAlign w:val="center"/>
          </w:tcPr>
          <w:p w14:paraId="2D3A805B" w14:textId="77777777" w:rsidR="00215425" w:rsidRPr="005C4A38" w:rsidRDefault="00215425" w:rsidP="001358BA">
            <w:pPr>
              <w:pStyle w:val="ListParagraph"/>
              <w:widowControl w:val="0"/>
              <w:autoSpaceDE w:val="0"/>
              <w:autoSpaceDN w:val="0"/>
              <w:ind w:left="28"/>
              <w:contextualSpacing w:val="0"/>
              <w:jc w:val="center"/>
              <w:rPr>
                <w:rFonts w:ascii="Times New Roman" w:hAnsi="Times New Roman" w:cs="Times New Roman"/>
                <w:b/>
                <w:sz w:val="26"/>
                <w:szCs w:val="26"/>
                <w:lang w:val="en-GB"/>
              </w:rPr>
            </w:pPr>
            <w:r w:rsidRPr="005C4A38">
              <w:rPr>
                <w:rFonts w:ascii="Times New Roman" w:hAnsi="Times New Roman" w:cs="Times New Roman"/>
                <w:b/>
                <w:sz w:val="26"/>
                <w:szCs w:val="26"/>
                <w:lang w:val="en-GB"/>
              </w:rPr>
              <w:t>TOTAL</w:t>
            </w:r>
          </w:p>
        </w:tc>
      </w:tr>
      <w:tr w:rsidR="00215425" w:rsidRPr="005C4A38" w14:paraId="75AF1327" w14:textId="77777777" w:rsidTr="00215425">
        <w:trPr>
          <w:trHeight w:val="536"/>
        </w:trPr>
        <w:tc>
          <w:tcPr>
            <w:tcW w:w="49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4998142" w14:textId="77777777" w:rsidR="00215425" w:rsidRPr="005C4A38" w:rsidRDefault="00215425" w:rsidP="001358BA">
            <w:pPr>
              <w:jc w:val="center"/>
              <w:rPr>
                <w:rFonts w:ascii="Times New Roman" w:hAnsi="Times New Roman" w:cs="Times New Roman"/>
                <w:sz w:val="26"/>
                <w:szCs w:val="26"/>
              </w:rPr>
            </w:pPr>
            <w:r w:rsidRPr="005C4A38">
              <w:rPr>
                <w:rFonts w:ascii="Times New Roman" w:hAnsi="Times New Roman" w:cs="Times New Roman"/>
                <w:sz w:val="26"/>
                <w:szCs w:val="26"/>
              </w:rPr>
              <w:t>RM 1,000 x 3 years x 3 students= RM 9,000</w:t>
            </w:r>
          </w:p>
        </w:tc>
        <w:tc>
          <w:tcPr>
            <w:tcW w:w="16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00073A0" w14:textId="77777777" w:rsidR="00215425" w:rsidRPr="005C4A38" w:rsidRDefault="00215425" w:rsidP="001358BA">
            <w:pPr>
              <w:jc w:val="center"/>
              <w:rPr>
                <w:rFonts w:ascii="Times New Roman" w:hAnsi="Times New Roman" w:cs="Times New Roman"/>
                <w:sz w:val="26"/>
                <w:szCs w:val="26"/>
              </w:rPr>
            </w:pPr>
            <w:r w:rsidRPr="005C4A38">
              <w:rPr>
                <w:rFonts w:ascii="Times New Roman" w:hAnsi="Times New Roman" w:cs="Times New Roman"/>
                <w:sz w:val="26"/>
                <w:szCs w:val="26"/>
              </w:rPr>
              <w:t>3</w:t>
            </w:r>
          </w:p>
        </w:tc>
        <w:tc>
          <w:tcPr>
            <w:tcW w:w="2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C60B93D" w14:textId="77777777" w:rsidR="00215425" w:rsidRPr="005C4A38" w:rsidRDefault="00215425" w:rsidP="001358BA">
            <w:pPr>
              <w:jc w:val="center"/>
              <w:rPr>
                <w:rFonts w:ascii="Times New Roman" w:hAnsi="Times New Roman" w:cs="Times New Roman"/>
                <w:sz w:val="26"/>
                <w:szCs w:val="26"/>
              </w:rPr>
            </w:pPr>
            <w:r w:rsidRPr="005C4A38">
              <w:rPr>
                <w:rFonts w:ascii="Times New Roman" w:hAnsi="Times New Roman" w:cs="Times New Roman"/>
                <w:sz w:val="26"/>
                <w:szCs w:val="26"/>
              </w:rPr>
              <w:t>27,000.00</w:t>
            </w:r>
          </w:p>
        </w:tc>
      </w:tr>
      <w:tr w:rsidR="00215425" w:rsidRPr="005C4A38" w14:paraId="11C2F44C" w14:textId="77777777" w:rsidTr="00215425">
        <w:trPr>
          <w:trHeight w:val="402"/>
        </w:trPr>
        <w:tc>
          <w:tcPr>
            <w:tcW w:w="66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7EAFA2" w14:textId="77777777" w:rsidR="00215425" w:rsidRPr="005C4A38" w:rsidRDefault="00215425" w:rsidP="001358BA">
            <w:pPr>
              <w:jc w:val="center"/>
              <w:rPr>
                <w:rFonts w:ascii="Times New Roman" w:hAnsi="Times New Roman" w:cs="Times New Roman"/>
                <w:b/>
                <w:sz w:val="26"/>
                <w:szCs w:val="26"/>
              </w:rPr>
            </w:pPr>
            <w:r w:rsidRPr="005C4A38">
              <w:rPr>
                <w:rFonts w:ascii="Times New Roman" w:hAnsi="Times New Roman" w:cs="Times New Roman"/>
                <w:b/>
                <w:sz w:val="26"/>
                <w:szCs w:val="26"/>
              </w:rPr>
              <w:t>TOTAL</w:t>
            </w:r>
          </w:p>
        </w:tc>
        <w:tc>
          <w:tcPr>
            <w:tcW w:w="23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F24CC6C" w14:textId="77777777" w:rsidR="00215425" w:rsidRPr="005C4A38" w:rsidRDefault="00215425" w:rsidP="001358BA">
            <w:pPr>
              <w:jc w:val="center"/>
              <w:rPr>
                <w:rFonts w:ascii="Times New Roman" w:hAnsi="Times New Roman" w:cs="Times New Roman"/>
                <w:b/>
                <w:sz w:val="26"/>
                <w:szCs w:val="26"/>
              </w:rPr>
            </w:pPr>
            <w:r w:rsidRPr="005C4A38">
              <w:rPr>
                <w:rFonts w:ascii="Times New Roman" w:hAnsi="Times New Roman" w:cs="Times New Roman"/>
                <w:b/>
                <w:sz w:val="26"/>
                <w:szCs w:val="26"/>
              </w:rPr>
              <w:t>27,000.00</w:t>
            </w:r>
          </w:p>
        </w:tc>
      </w:tr>
    </w:tbl>
    <w:p w14:paraId="601CA508" w14:textId="45F4022A" w:rsidR="007D21DF" w:rsidRPr="007D21DF" w:rsidRDefault="007D21DF" w:rsidP="007D21DF">
      <w:pPr>
        <w:pStyle w:val="ListParagraph"/>
        <w:ind w:left="360"/>
        <w:jc w:val="both"/>
        <w:rPr>
          <w:rFonts w:ascii="Times New Roman" w:hAnsi="Times New Roman" w:cs="Times New Roman"/>
          <w:b/>
          <w:bCs/>
          <w:sz w:val="28"/>
          <w:szCs w:val="28"/>
          <w:lang w:val="en-US"/>
        </w:rPr>
      </w:pPr>
    </w:p>
    <w:p w14:paraId="3D03F26E" w14:textId="77777777" w:rsidR="007D21DF" w:rsidRPr="007D21DF" w:rsidRDefault="007D21DF" w:rsidP="007D21DF">
      <w:pPr>
        <w:pStyle w:val="ListParagraph"/>
        <w:ind w:left="360"/>
        <w:jc w:val="both"/>
        <w:rPr>
          <w:rFonts w:ascii="Times New Roman" w:hAnsi="Times New Roman" w:cs="Times New Roman"/>
          <w:b/>
          <w:bCs/>
          <w:sz w:val="28"/>
          <w:szCs w:val="28"/>
          <w:lang w:val="en-US"/>
        </w:rPr>
      </w:pPr>
    </w:p>
    <w:p w14:paraId="5982921E" w14:textId="7B524DEF" w:rsidR="00E43F82" w:rsidRPr="007D21DF" w:rsidRDefault="00E43F82" w:rsidP="006A1A9C">
      <w:pPr>
        <w:pStyle w:val="ListParagraph"/>
        <w:numPr>
          <w:ilvl w:val="0"/>
          <w:numId w:val="1"/>
        </w:numPr>
        <w:jc w:val="both"/>
        <w:rPr>
          <w:rFonts w:ascii="Times New Roman" w:hAnsi="Times New Roman" w:cs="Times New Roman"/>
          <w:b/>
          <w:bCs/>
          <w:sz w:val="28"/>
          <w:szCs w:val="28"/>
          <w:lang w:val="en-US"/>
        </w:rPr>
      </w:pPr>
      <w:r w:rsidRPr="007D21DF">
        <w:rPr>
          <w:rFonts w:ascii="Times New Roman" w:hAnsi="Times New Roman" w:cs="Times New Roman"/>
          <w:b/>
          <w:bCs/>
          <w:sz w:val="28"/>
          <w:szCs w:val="28"/>
          <w:lang w:val="en-US"/>
        </w:rPr>
        <w:t>CONCLUSION</w:t>
      </w:r>
    </w:p>
    <w:p w14:paraId="3AF35EC6" w14:textId="77777777" w:rsidR="007D21DF" w:rsidRPr="007D21DF" w:rsidRDefault="007D21DF" w:rsidP="007D21DF">
      <w:pPr>
        <w:pStyle w:val="ListParagraph"/>
        <w:ind w:left="360"/>
        <w:jc w:val="both"/>
        <w:rPr>
          <w:rFonts w:ascii="Times New Roman" w:hAnsi="Times New Roman" w:cs="Times New Roman"/>
          <w:b/>
          <w:bCs/>
          <w:sz w:val="28"/>
          <w:szCs w:val="28"/>
          <w:lang w:val="en-US"/>
        </w:rPr>
      </w:pPr>
    </w:p>
    <w:p w14:paraId="03C4CD94" w14:textId="37A34D5E" w:rsidR="66711279" w:rsidRPr="007D21DF" w:rsidRDefault="66711279" w:rsidP="006A1A9C">
      <w:pPr>
        <w:jc w:val="both"/>
        <w:rPr>
          <w:rFonts w:ascii="Times New Roman" w:hAnsi="Times New Roman" w:cs="Times New Roman"/>
          <w:b/>
          <w:bCs/>
          <w:sz w:val="28"/>
          <w:szCs w:val="28"/>
          <w:lang w:val="en-US"/>
        </w:rPr>
      </w:pPr>
    </w:p>
    <w:p w14:paraId="0BC1A5BE" w14:textId="754C49B6" w:rsidR="202EA2CD" w:rsidRPr="007D21DF" w:rsidRDefault="202EA2CD" w:rsidP="006A1A9C">
      <w:pPr>
        <w:ind w:left="360"/>
        <w:jc w:val="both"/>
        <w:rPr>
          <w:rFonts w:ascii="Times New Roman" w:hAnsi="Times New Roman" w:cs="Times New Roman"/>
          <w:sz w:val="28"/>
          <w:szCs w:val="28"/>
        </w:rPr>
      </w:pPr>
      <w:r w:rsidRPr="007D21DF">
        <w:rPr>
          <w:rFonts w:ascii="Times New Roman" w:eastAsia="Times New Roman" w:hAnsi="Times New Roman" w:cs="Times New Roman"/>
          <w:color w:val="000000" w:themeColor="text1"/>
          <w:sz w:val="28"/>
          <w:szCs w:val="28"/>
          <w:lang w:val="en-US"/>
        </w:rPr>
        <w:t xml:space="preserve">The </w:t>
      </w:r>
      <w:r w:rsidR="00133757" w:rsidRPr="007D21DF">
        <w:rPr>
          <w:rFonts w:ascii="Times New Roman" w:eastAsia="Times New Roman" w:hAnsi="Times New Roman" w:cs="Times New Roman"/>
          <w:color w:val="000000" w:themeColor="text1"/>
          <w:sz w:val="28"/>
          <w:szCs w:val="28"/>
          <w:lang w:val="en-US"/>
        </w:rPr>
        <w:t>University Committee Postgraduate Studies</w:t>
      </w:r>
      <w:r w:rsidRPr="007D21DF">
        <w:rPr>
          <w:rFonts w:ascii="Times New Roman" w:eastAsia="Times New Roman" w:hAnsi="Times New Roman" w:cs="Times New Roman"/>
          <w:color w:val="000000" w:themeColor="text1"/>
          <w:sz w:val="28"/>
          <w:szCs w:val="28"/>
          <w:lang w:val="en-US"/>
        </w:rPr>
        <w:t xml:space="preserve"> members are kindly requested to recommend and to approve the proposal for the Senate endorsement.</w:t>
      </w:r>
    </w:p>
    <w:p w14:paraId="43921D86" w14:textId="72C178BF" w:rsidR="66711279" w:rsidRPr="007D21DF" w:rsidRDefault="66711279" w:rsidP="006A1A9C">
      <w:pPr>
        <w:ind w:left="720"/>
        <w:jc w:val="both"/>
        <w:rPr>
          <w:rFonts w:ascii="Times New Roman" w:hAnsi="Times New Roman" w:cs="Times New Roman"/>
          <w:b/>
          <w:bCs/>
          <w:sz w:val="28"/>
          <w:szCs w:val="28"/>
          <w:lang w:val="en-US"/>
        </w:rPr>
      </w:pPr>
    </w:p>
    <w:p w14:paraId="396ACD6A" w14:textId="77777777" w:rsidR="00AA0684" w:rsidRPr="007D21DF" w:rsidRDefault="00AA0684" w:rsidP="00AA0684">
      <w:pPr>
        <w:pStyle w:val="BodyText"/>
        <w:spacing w:before="1"/>
        <w:rPr>
          <w:sz w:val="28"/>
          <w:szCs w:val="28"/>
        </w:rPr>
      </w:pPr>
    </w:p>
    <w:p w14:paraId="286D63A7" w14:textId="671A0CE2" w:rsidR="00AA0684" w:rsidRPr="007D21DF" w:rsidRDefault="00AA0684" w:rsidP="00AA0684">
      <w:pPr>
        <w:pStyle w:val="BodyText"/>
        <w:ind w:left="836" w:right="30"/>
        <w:rPr>
          <w:sz w:val="28"/>
          <w:szCs w:val="28"/>
        </w:rPr>
      </w:pPr>
    </w:p>
    <w:p w14:paraId="3CF2D8B6" w14:textId="77777777" w:rsidR="006A1141" w:rsidRPr="007D21DF" w:rsidRDefault="006A1141" w:rsidP="006A1A9C">
      <w:pPr>
        <w:jc w:val="both"/>
        <w:rPr>
          <w:rFonts w:ascii="Times New Roman" w:hAnsi="Times New Roman" w:cs="Times New Roman"/>
          <w:sz w:val="28"/>
          <w:szCs w:val="28"/>
        </w:rPr>
      </w:pPr>
    </w:p>
    <w:p w14:paraId="407216D1" w14:textId="77777777" w:rsidR="00AA0684" w:rsidRPr="007D21DF" w:rsidRDefault="00AA0684" w:rsidP="00AA0684">
      <w:pPr>
        <w:pStyle w:val="BodyText"/>
        <w:ind w:left="360"/>
        <w:jc w:val="both"/>
        <w:rPr>
          <w:sz w:val="28"/>
          <w:szCs w:val="28"/>
        </w:rPr>
      </w:pPr>
      <w:r w:rsidRPr="007D21DF">
        <w:rPr>
          <w:sz w:val="28"/>
          <w:szCs w:val="28"/>
        </w:rPr>
        <w:t>Prepared</w:t>
      </w:r>
      <w:r w:rsidRPr="007D21DF">
        <w:rPr>
          <w:spacing w:val="-8"/>
          <w:sz w:val="28"/>
          <w:szCs w:val="28"/>
        </w:rPr>
        <w:t xml:space="preserve"> </w:t>
      </w:r>
      <w:r w:rsidRPr="007D21DF">
        <w:rPr>
          <w:spacing w:val="-5"/>
          <w:sz w:val="28"/>
          <w:szCs w:val="28"/>
        </w:rPr>
        <w:t>by:</w:t>
      </w:r>
    </w:p>
    <w:p w14:paraId="73E22890" w14:textId="3B6685F5" w:rsidR="00AA0684" w:rsidRPr="007D21DF" w:rsidRDefault="00AA0684" w:rsidP="00AA0684">
      <w:pPr>
        <w:pStyle w:val="BodyText"/>
        <w:ind w:left="360" w:right="30"/>
        <w:rPr>
          <w:sz w:val="28"/>
          <w:szCs w:val="28"/>
        </w:rPr>
      </w:pPr>
      <w:r w:rsidRPr="007D21DF">
        <w:rPr>
          <w:sz w:val="28"/>
          <w:szCs w:val="28"/>
        </w:rPr>
        <w:t>Department</w:t>
      </w:r>
      <w:r w:rsidRPr="007D21DF">
        <w:rPr>
          <w:spacing w:val="-8"/>
          <w:sz w:val="28"/>
          <w:szCs w:val="28"/>
        </w:rPr>
        <w:t xml:space="preserve"> </w:t>
      </w:r>
      <w:r w:rsidRPr="007D21DF">
        <w:rPr>
          <w:sz w:val="28"/>
          <w:szCs w:val="28"/>
        </w:rPr>
        <w:t>of</w:t>
      </w:r>
      <w:r w:rsidRPr="007D21DF">
        <w:rPr>
          <w:spacing w:val="-7"/>
          <w:sz w:val="28"/>
          <w:szCs w:val="28"/>
        </w:rPr>
        <w:t xml:space="preserve"> </w:t>
      </w:r>
      <w:r w:rsidR="00874BC1">
        <w:rPr>
          <w:sz w:val="28"/>
          <w:szCs w:val="28"/>
        </w:rPr>
        <w:t>xxx</w:t>
      </w:r>
      <w:r w:rsidRPr="007D21DF">
        <w:rPr>
          <w:sz w:val="28"/>
          <w:szCs w:val="28"/>
        </w:rPr>
        <w:t xml:space="preserve"> </w:t>
      </w:r>
    </w:p>
    <w:p w14:paraId="69A36116" w14:textId="463B17F2" w:rsidR="002E1EF5" w:rsidRPr="007D21DF" w:rsidRDefault="00AA0684" w:rsidP="00AA0684">
      <w:pPr>
        <w:ind w:left="360"/>
        <w:rPr>
          <w:rFonts w:ascii="Times New Roman" w:hAnsi="Times New Roman" w:cs="Times New Roman"/>
          <w:sz w:val="28"/>
          <w:szCs w:val="28"/>
        </w:rPr>
      </w:pPr>
      <w:r w:rsidRPr="007D21DF">
        <w:rPr>
          <w:rFonts w:ascii="Times New Roman" w:hAnsi="Times New Roman" w:cs="Times New Roman"/>
          <w:sz w:val="28"/>
          <w:szCs w:val="28"/>
        </w:rPr>
        <w:t>Kulliyyah of Medicine</w:t>
      </w:r>
    </w:p>
    <w:p w14:paraId="5F7C5241" w14:textId="77777777" w:rsidR="002E1EF5" w:rsidRPr="007D21DF" w:rsidRDefault="002E1EF5" w:rsidP="006A1A9C">
      <w:pPr>
        <w:jc w:val="both"/>
        <w:rPr>
          <w:rFonts w:ascii="Times New Roman" w:hAnsi="Times New Roman" w:cs="Times New Roman"/>
          <w:sz w:val="28"/>
          <w:szCs w:val="28"/>
        </w:rPr>
      </w:pPr>
    </w:p>
    <w:sectPr w:rsidR="002E1EF5" w:rsidRPr="007D21DF" w:rsidSect="00ED1948">
      <w:headerReference w:type="default" r:id="rId10"/>
      <w:footerReference w:type="default" r:id="rId1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3389AA" w14:textId="77777777" w:rsidR="00E568CA" w:rsidRDefault="00E568CA" w:rsidP="009A15A9">
      <w:r>
        <w:separator/>
      </w:r>
    </w:p>
  </w:endnote>
  <w:endnote w:type="continuationSeparator" w:id="0">
    <w:p w14:paraId="779D3F97" w14:textId="77777777" w:rsidR="00E568CA" w:rsidRDefault="00E568CA" w:rsidP="009A15A9">
      <w:r>
        <w:continuationSeparator/>
      </w:r>
    </w:p>
  </w:endnote>
  <w:endnote w:type="continuationNotice" w:id="1">
    <w:p w14:paraId="407ECC33" w14:textId="77777777" w:rsidR="00E568CA" w:rsidRDefault="00E568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Yu Mincho">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8B6F" w14:textId="1B7617C3" w:rsidR="007D21DF" w:rsidRDefault="007D21DF">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w:t>
    </w:r>
    <w:r>
      <w:rPr>
        <w:b/>
        <w:sz w:val="24"/>
        <w:szCs w:val="24"/>
      </w:rPr>
      <w:fldChar w:fldCharType="end"/>
    </w:r>
  </w:p>
  <w:p w14:paraId="0FB78278" w14:textId="77777777" w:rsidR="007D21DF" w:rsidRDefault="007D21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F1D91A" w14:textId="77777777" w:rsidR="00E568CA" w:rsidRDefault="00E568CA" w:rsidP="009A15A9">
      <w:r>
        <w:separator/>
      </w:r>
    </w:p>
  </w:footnote>
  <w:footnote w:type="continuationSeparator" w:id="0">
    <w:p w14:paraId="6DD3185A" w14:textId="77777777" w:rsidR="00E568CA" w:rsidRDefault="00E568CA" w:rsidP="009A15A9">
      <w:r>
        <w:continuationSeparator/>
      </w:r>
    </w:p>
  </w:footnote>
  <w:footnote w:type="continuationNotice" w:id="1">
    <w:p w14:paraId="5AC68EAB" w14:textId="77777777" w:rsidR="00E568CA" w:rsidRDefault="00E568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72B57" w14:textId="06EA937D" w:rsidR="007D21DF" w:rsidRPr="00EA2A8E" w:rsidRDefault="007D21DF" w:rsidP="006A1141">
    <w:pPr>
      <w:pStyle w:val="Header"/>
      <w:jc w:val="right"/>
      <w:rPr>
        <w:rFonts w:ascii="Times New Roman" w:hAnsi="Times New Roman" w:cs="Times New Roman"/>
        <w:sz w:val="24"/>
        <w:szCs w:val="24"/>
      </w:rPr>
    </w:pPr>
    <w:r>
      <w:rPr>
        <w:rFonts w:ascii="Times New Roman" w:hAnsi="Times New Roman" w:cs="Times New Roman"/>
        <w:sz w:val="24"/>
        <w:szCs w:val="24"/>
      </w:rPr>
      <w:t>Kulliyyah of Medicine</w:t>
    </w:r>
  </w:p>
  <w:p w14:paraId="542E98A3" w14:textId="7B6B89F6" w:rsidR="007D21DF" w:rsidRPr="00EA2A8E" w:rsidRDefault="007D21DF" w:rsidP="00201BE2">
    <w:pPr>
      <w:pStyle w:val="Header"/>
      <w:jc w:val="right"/>
      <w:rPr>
        <w:rFonts w:ascii="Times New Roman" w:hAnsi="Times New Roman" w:cs="Times New Roman"/>
        <w:sz w:val="24"/>
        <w:szCs w:val="24"/>
      </w:rPr>
    </w:pPr>
    <w:r>
      <w:rPr>
        <w:rFonts w:ascii="Times New Roman" w:hAnsi="Times New Roman" w:cs="Times New Roman"/>
        <w:sz w:val="24"/>
        <w:szCs w:val="24"/>
      </w:rPr>
      <w:t xml:space="preserve">University Committee Postgraduate Studies </w:t>
    </w:r>
    <w:r w:rsidRPr="00EA2A8E">
      <w:rPr>
        <w:rFonts w:ascii="Times New Roman" w:hAnsi="Times New Roman" w:cs="Times New Roman"/>
        <w:sz w:val="24"/>
        <w:szCs w:val="24"/>
      </w:rPr>
      <w:t xml:space="preserve">No. </w:t>
    </w:r>
    <w:r>
      <w:rPr>
        <w:rFonts w:ascii="Times New Roman" w:hAnsi="Times New Roman" w:cs="Times New Roman"/>
        <w:sz w:val="24"/>
        <w:szCs w:val="24"/>
      </w:rPr>
      <w:t>1</w:t>
    </w:r>
    <w:r w:rsidRPr="00EA2A8E">
      <w:rPr>
        <w:rFonts w:ascii="Times New Roman" w:hAnsi="Times New Roman" w:cs="Times New Roman"/>
        <w:sz w:val="24"/>
        <w:szCs w:val="24"/>
      </w:rPr>
      <w:t>/202</w:t>
    </w:r>
    <w:r>
      <w:rPr>
        <w:rFonts w:ascii="Times New Roman" w:hAnsi="Times New Roman" w:cs="Times New Roman"/>
        <w:sz w:val="24"/>
        <w:szCs w:val="24"/>
      </w:rPr>
      <w:t>3</w:t>
    </w:r>
    <w:r w:rsidRPr="00EA2A8E">
      <w:rPr>
        <w:rFonts w:ascii="Times New Roman" w:hAnsi="Times New Roman" w:cs="Times New Roman"/>
        <w:sz w:val="24"/>
        <w:szCs w:val="24"/>
      </w:rPr>
      <w:t xml:space="preserve"> / </w:t>
    </w:r>
    <w:r>
      <w:rPr>
        <w:rFonts w:ascii="Times New Roman" w:hAnsi="Times New Roman" w:cs="Times New Roman"/>
        <w:sz w:val="24"/>
        <w:szCs w:val="24"/>
      </w:rPr>
      <w:t>25</w:t>
    </w:r>
    <w:r w:rsidRPr="00092222">
      <w:rPr>
        <w:rFonts w:ascii="Times New Roman" w:hAnsi="Times New Roman" w:cs="Times New Roman"/>
        <w:sz w:val="24"/>
        <w:szCs w:val="24"/>
        <w:vertAlign w:val="superscript"/>
      </w:rPr>
      <w:t>th</w:t>
    </w:r>
    <w:r>
      <w:rPr>
        <w:rFonts w:ascii="Times New Roman" w:hAnsi="Times New Roman" w:cs="Times New Roman"/>
        <w:sz w:val="24"/>
        <w:szCs w:val="24"/>
      </w:rPr>
      <w:t xml:space="preserve"> January </w:t>
    </w:r>
    <w:r w:rsidRPr="00EA2A8E">
      <w:rPr>
        <w:rFonts w:ascii="Times New Roman" w:hAnsi="Times New Roman" w:cs="Times New Roman"/>
        <w:sz w:val="24"/>
        <w:szCs w:val="24"/>
      </w:rPr>
      <w:t>202</w:t>
    </w:r>
    <w:r>
      <w:rPr>
        <w:rFonts w:ascii="Times New Roman" w:hAnsi="Times New Roman" w:cs="Times New Roman"/>
        <w:sz w:val="24"/>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5781"/>
    <w:multiLevelType w:val="hybridMultilevel"/>
    <w:tmpl w:val="586CC0AE"/>
    <w:lvl w:ilvl="0" w:tplc="858240AA">
      <w:start w:val="1"/>
      <w:numFmt w:val="decimal"/>
      <w:lvlText w:val="%1."/>
      <w:lvlJc w:val="left"/>
      <w:pPr>
        <w:ind w:left="836" w:hanging="722"/>
      </w:pPr>
      <w:rPr>
        <w:rFonts w:ascii="Times New Roman" w:eastAsia="Times New Roman" w:hAnsi="Times New Roman" w:cs="Times New Roman" w:hint="default"/>
        <w:b/>
        <w:bCs/>
        <w:i w:val="0"/>
        <w:iCs w:val="0"/>
        <w:w w:val="99"/>
        <w:sz w:val="28"/>
        <w:szCs w:val="28"/>
        <w:lang w:val="en-US" w:eastAsia="en-US" w:bidi="ar-SA"/>
      </w:rPr>
    </w:lvl>
    <w:lvl w:ilvl="1" w:tplc="11764316">
      <w:numFmt w:val="bullet"/>
      <w:lvlText w:val=""/>
      <w:lvlJc w:val="left"/>
      <w:pPr>
        <w:ind w:left="1556" w:hanging="362"/>
      </w:pPr>
      <w:rPr>
        <w:rFonts w:ascii="Symbol" w:eastAsia="Symbol" w:hAnsi="Symbol" w:cs="Symbol" w:hint="default"/>
        <w:b w:val="0"/>
        <w:bCs w:val="0"/>
        <w:i w:val="0"/>
        <w:iCs w:val="0"/>
        <w:w w:val="99"/>
        <w:sz w:val="28"/>
        <w:szCs w:val="28"/>
        <w:lang w:val="en-US" w:eastAsia="en-US" w:bidi="ar-SA"/>
      </w:rPr>
    </w:lvl>
    <w:lvl w:ilvl="2" w:tplc="2F8EBD96">
      <w:numFmt w:val="bullet"/>
      <w:lvlText w:val="•"/>
      <w:lvlJc w:val="left"/>
      <w:pPr>
        <w:ind w:left="2430" w:hanging="362"/>
      </w:pPr>
      <w:rPr>
        <w:rFonts w:hint="default"/>
        <w:lang w:val="en-US" w:eastAsia="en-US" w:bidi="ar-SA"/>
      </w:rPr>
    </w:lvl>
    <w:lvl w:ilvl="3" w:tplc="9DB0DB54">
      <w:numFmt w:val="bullet"/>
      <w:lvlText w:val="•"/>
      <w:lvlJc w:val="left"/>
      <w:pPr>
        <w:ind w:left="3300" w:hanging="362"/>
      </w:pPr>
      <w:rPr>
        <w:rFonts w:hint="default"/>
        <w:lang w:val="en-US" w:eastAsia="en-US" w:bidi="ar-SA"/>
      </w:rPr>
    </w:lvl>
    <w:lvl w:ilvl="4" w:tplc="B07E5092">
      <w:numFmt w:val="bullet"/>
      <w:lvlText w:val="•"/>
      <w:lvlJc w:val="left"/>
      <w:pPr>
        <w:ind w:left="4170" w:hanging="362"/>
      </w:pPr>
      <w:rPr>
        <w:rFonts w:hint="default"/>
        <w:lang w:val="en-US" w:eastAsia="en-US" w:bidi="ar-SA"/>
      </w:rPr>
    </w:lvl>
    <w:lvl w:ilvl="5" w:tplc="7E8C3146">
      <w:numFmt w:val="bullet"/>
      <w:lvlText w:val="•"/>
      <w:lvlJc w:val="left"/>
      <w:pPr>
        <w:ind w:left="5040" w:hanging="362"/>
      </w:pPr>
      <w:rPr>
        <w:rFonts w:hint="default"/>
        <w:lang w:val="en-US" w:eastAsia="en-US" w:bidi="ar-SA"/>
      </w:rPr>
    </w:lvl>
    <w:lvl w:ilvl="6" w:tplc="CC8232F2">
      <w:numFmt w:val="bullet"/>
      <w:lvlText w:val="•"/>
      <w:lvlJc w:val="left"/>
      <w:pPr>
        <w:ind w:left="5910" w:hanging="362"/>
      </w:pPr>
      <w:rPr>
        <w:rFonts w:hint="default"/>
        <w:lang w:val="en-US" w:eastAsia="en-US" w:bidi="ar-SA"/>
      </w:rPr>
    </w:lvl>
    <w:lvl w:ilvl="7" w:tplc="E8DCC60A">
      <w:numFmt w:val="bullet"/>
      <w:lvlText w:val="•"/>
      <w:lvlJc w:val="left"/>
      <w:pPr>
        <w:ind w:left="6780" w:hanging="362"/>
      </w:pPr>
      <w:rPr>
        <w:rFonts w:hint="default"/>
        <w:lang w:val="en-US" w:eastAsia="en-US" w:bidi="ar-SA"/>
      </w:rPr>
    </w:lvl>
    <w:lvl w:ilvl="8" w:tplc="EDECFD66">
      <w:numFmt w:val="bullet"/>
      <w:lvlText w:val="•"/>
      <w:lvlJc w:val="left"/>
      <w:pPr>
        <w:ind w:left="7650" w:hanging="362"/>
      </w:pPr>
      <w:rPr>
        <w:rFonts w:hint="default"/>
        <w:lang w:val="en-US" w:eastAsia="en-US" w:bidi="ar-SA"/>
      </w:rPr>
    </w:lvl>
  </w:abstractNum>
  <w:abstractNum w:abstractNumId="1" w15:restartNumberingAfterBreak="0">
    <w:nsid w:val="29F96A2E"/>
    <w:multiLevelType w:val="hybridMultilevel"/>
    <w:tmpl w:val="4D3430C6"/>
    <w:lvl w:ilvl="0" w:tplc="A9C430C6">
      <w:start w:val="1"/>
      <w:numFmt w:val="decimal"/>
      <w:lvlText w:val="%1."/>
      <w:lvlJc w:val="left"/>
      <w:pPr>
        <w:ind w:left="812" w:hanging="701"/>
        <w:jc w:val="left"/>
      </w:pPr>
      <w:rPr>
        <w:rFonts w:ascii="Arial" w:eastAsia="Arial" w:hAnsi="Arial" w:cs="Arial" w:hint="default"/>
        <w:b/>
        <w:bCs/>
        <w:i w:val="0"/>
        <w:iCs w:val="0"/>
        <w:spacing w:val="0"/>
        <w:w w:val="101"/>
        <w:sz w:val="21"/>
        <w:szCs w:val="21"/>
        <w:lang w:val="en-US" w:eastAsia="en-US" w:bidi="ar-SA"/>
      </w:rPr>
    </w:lvl>
    <w:lvl w:ilvl="1" w:tplc="92182804">
      <w:start w:val="1"/>
      <w:numFmt w:val="lowerRoman"/>
      <w:lvlText w:val="%2)"/>
      <w:lvlJc w:val="left"/>
      <w:pPr>
        <w:ind w:left="1511" w:hanging="699"/>
        <w:jc w:val="left"/>
      </w:pPr>
      <w:rPr>
        <w:rFonts w:ascii="Arial" w:eastAsia="Arial" w:hAnsi="Arial" w:cs="Arial" w:hint="default"/>
        <w:b w:val="0"/>
        <w:bCs w:val="0"/>
        <w:i w:val="0"/>
        <w:iCs w:val="0"/>
        <w:spacing w:val="0"/>
        <w:w w:val="101"/>
        <w:sz w:val="21"/>
        <w:szCs w:val="21"/>
        <w:lang w:val="en-US" w:eastAsia="en-US" w:bidi="ar-SA"/>
      </w:rPr>
    </w:lvl>
    <w:lvl w:ilvl="2" w:tplc="948414AC">
      <w:numFmt w:val="bullet"/>
      <w:lvlText w:val="•"/>
      <w:lvlJc w:val="left"/>
      <w:pPr>
        <w:ind w:left="2309" w:hanging="699"/>
      </w:pPr>
      <w:rPr>
        <w:rFonts w:hint="default"/>
        <w:lang w:val="en-US" w:eastAsia="en-US" w:bidi="ar-SA"/>
      </w:rPr>
    </w:lvl>
    <w:lvl w:ilvl="3" w:tplc="755A8274">
      <w:numFmt w:val="bullet"/>
      <w:lvlText w:val="•"/>
      <w:lvlJc w:val="left"/>
      <w:pPr>
        <w:ind w:left="3099" w:hanging="699"/>
      </w:pPr>
      <w:rPr>
        <w:rFonts w:hint="default"/>
        <w:lang w:val="en-US" w:eastAsia="en-US" w:bidi="ar-SA"/>
      </w:rPr>
    </w:lvl>
    <w:lvl w:ilvl="4" w:tplc="2654A628">
      <w:numFmt w:val="bullet"/>
      <w:lvlText w:val="•"/>
      <w:lvlJc w:val="left"/>
      <w:pPr>
        <w:ind w:left="3888" w:hanging="699"/>
      </w:pPr>
      <w:rPr>
        <w:rFonts w:hint="default"/>
        <w:lang w:val="en-US" w:eastAsia="en-US" w:bidi="ar-SA"/>
      </w:rPr>
    </w:lvl>
    <w:lvl w:ilvl="5" w:tplc="C31EF4E0">
      <w:numFmt w:val="bullet"/>
      <w:lvlText w:val="•"/>
      <w:lvlJc w:val="left"/>
      <w:pPr>
        <w:ind w:left="4678" w:hanging="699"/>
      </w:pPr>
      <w:rPr>
        <w:rFonts w:hint="default"/>
        <w:lang w:val="en-US" w:eastAsia="en-US" w:bidi="ar-SA"/>
      </w:rPr>
    </w:lvl>
    <w:lvl w:ilvl="6" w:tplc="B9349DCC">
      <w:numFmt w:val="bullet"/>
      <w:lvlText w:val="•"/>
      <w:lvlJc w:val="left"/>
      <w:pPr>
        <w:ind w:left="5468" w:hanging="699"/>
      </w:pPr>
      <w:rPr>
        <w:rFonts w:hint="default"/>
        <w:lang w:val="en-US" w:eastAsia="en-US" w:bidi="ar-SA"/>
      </w:rPr>
    </w:lvl>
    <w:lvl w:ilvl="7" w:tplc="2F366FF2">
      <w:numFmt w:val="bullet"/>
      <w:lvlText w:val="•"/>
      <w:lvlJc w:val="left"/>
      <w:pPr>
        <w:ind w:left="6257" w:hanging="699"/>
      </w:pPr>
      <w:rPr>
        <w:rFonts w:hint="default"/>
        <w:lang w:val="en-US" w:eastAsia="en-US" w:bidi="ar-SA"/>
      </w:rPr>
    </w:lvl>
    <w:lvl w:ilvl="8" w:tplc="043A6722">
      <w:numFmt w:val="bullet"/>
      <w:lvlText w:val="•"/>
      <w:lvlJc w:val="left"/>
      <w:pPr>
        <w:ind w:left="7047" w:hanging="699"/>
      </w:pPr>
      <w:rPr>
        <w:rFonts w:hint="default"/>
        <w:lang w:val="en-US" w:eastAsia="en-US" w:bidi="ar-SA"/>
      </w:rPr>
    </w:lvl>
  </w:abstractNum>
  <w:abstractNum w:abstractNumId="2" w15:restartNumberingAfterBreak="0">
    <w:nsid w:val="479261BF"/>
    <w:multiLevelType w:val="hybridMultilevel"/>
    <w:tmpl w:val="CD9A1972"/>
    <w:lvl w:ilvl="0" w:tplc="85488B1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CF3494F"/>
    <w:multiLevelType w:val="hybridMultilevel"/>
    <w:tmpl w:val="5BA07FE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7603778">
    <w:abstractNumId w:val="2"/>
  </w:num>
  <w:num w:numId="2" w16cid:durableId="705062449">
    <w:abstractNumId w:val="0"/>
  </w:num>
  <w:num w:numId="3" w16cid:durableId="1430664153">
    <w:abstractNumId w:val="1"/>
  </w:num>
  <w:num w:numId="4" w16cid:durableId="7522363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TKxsDCyMLCwsLQwNDdW0lEKTi0uzszPAykwMqoFABWJBk8tAAAA"/>
  </w:docVars>
  <w:rsids>
    <w:rsidRoot w:val="00E43F82"/>
    <w:rsid w:val="00020F6F"/>
    <w:rsid w:val="000273C4"/>
    <w:rsid w:val="00072139"/>
    <w:rsid w:val="00082E68"/>
    <w:rsid w:val="0009061F"/>
    <w:rsid w:val="00092222"/>
    <w:rsid w:val="000A0104"/>
    <w:rsid w:val="000C6FB9"/>
    <w:rsid w:val="000F0C19"/>
    <w:rsid w:val="000F4A26"/>
    <w:rsid w:val="00101139"/>
    <w:rsid w:val="001263A5"/>
    <w:rsid w:val="00131FB3"/>
    <w:rsid w:val="001327B1"/>
    <w:rsid w:val="00132A51"/>
    <w:rsid w:val="00133757"/>
    <w:rsid w:val="0014013D"/>
    <w:rsid w:val="0016472C"/>
    <w:rsid w:val="00186B63"/>
    <w:rsid w:val="00193E4C"/>
    <w:rsid w:val="001B3600"/>
    <w:rsid w:val="001B38A8"/>
    <w:rsid w:val="001C6CBB"/>
    <w:rsid w:val="001D3350"/>
    <w:rsid w:val="001F7026"/>
    <w:rsid w:val="00201BE2"/>
    <w:rsid w:val="00204920"/>
    <w:rsid w:val="00215051"/>
    <w:rsid w:val="00215425"/>
    <w:rsid w:val="00237AB6"/>
    <w:rsid w:val="002559ED"/>
    <w:rsid w:val="002835BC"/>
    <w:rsid w:val="002C727D"/>
    <w:rsid w:val="002D438C"/>
    <w:rsid w:val="002E1EF5"/>
    <w:rsid w:val="002F1F54"/>
    <w:rsid w:val="00306D82"/>
    <w:rsid w:val="003616DC"/>
    <w:rsid w:val="00362190"/>
    <w:rsid w:val="00380548"/>
    <w:rsid w:val="003A15FB"/>
    <w:rsid w:val="003A36B5"/>
    <w:rsid w:val="003A3D05"/>
    <w:rsid w:val="003B4783"/>
    <w:rsid w:val="003E446C"/>
    <w:rsid w:val="0043558B"/>
    <w:rsid w:val="00457DD0"/>
    <w:rsid w:val="00496AB4"/>
    <w:rsid w:val="004A55DF"/>
    <w:rsid w:val="004C2D10"/>
    <w:rsid w:val="004F69AD"/>
    <w:rsid w:val="00507595"/>
    <w:rsid w:val="0051122F"/>
    <w:rsid w:val="00525268"/>
    <w:rsid w:val="00546D83"/>
    <w:rsid w:val="0055171B"/>
    <w:rsid w:val="00552706"/>
    <w:rsid w:val="005716CF"/>
    <w:rsid w:val="0059595B"/>
    <w:rsid w:val="005A30E6"/>
    <w:rsid w:val="005A6445"/>
    <w:rsid w:val="00640DB3"/>
    <w:rsid w:val="0064306F"/>
    <w:rsid w:val="006551B4"/>
    <w:rsid w:val="00666B66"/>
    <w:rsid w:val="0069751B"/>
    <w:rsid w:val="006A1141"/>
    <w:rsid w:val="006A1A9C"/>
    <w:rsid w:val="006A618C"/>
    <w:rsid w:val="006C41A9"/>
    <w:rsid w:val="006C638B"/>
    <w:rsid w:val="006D5AF6"/>
    <w:rsid w:val="006D60C0"/>
    <w:rsid w:val="006E100D"/>
    <w:rsid w:val="006E1E72"/>
    <w:rsid w:val="006F781A"/>
    <w:rsid w:val="007363FF"/>
    <w:rsid w:val="00771CBE"/>
    <w:rsid w:val="00774B47"/>
    <w:rsid w:val="007A4CCC"/>
    <w:rsid w:val="007B7946"/>
    <w:rsid w:val="007C6A09"/>
    <w:rsid w:val="007D21DF"/>
    <w:rsid w:val="007F3DF8"/>
    <w:rsid w:val="007F4CAF"/>
    <w:rsid w:val="0080367D"/>
    <w:rsid w:val="008077F9"/>
    <w:rsid w:val="00832DCC"/>
    <w:rsid w:val="00835543"/>
    <w:rsid w:val="00840A47"/>
    <w:rsid w:val="008545FE"/>
    <w:rsid w:val="008731EB"/>
    <w:rsid w:val="00874BC1"/>
    <w:rsid w:val="008A5B76"/>
    <w:rsid w:val="008B2A4B"/>
    <w:rsid w:val="008D5A93"/>
    <w:rsid w:val="008F066D"/>
    <w:rsid w:val="008F7EBF"/>
    <w:rsid w:val="00900956"/>
    <w:rsid w:val="00913A73"/>
    <w:rsid w:val="00926784"/>
    <w:rsid w:val="00966194"/>
    <w:rsid w:val="00970888"/>
    <w:rsid w:val="009813C5"/>
    <w:rsid w:val="009A15A9"/>
    <w:rsid w:val="009A2195"/>
    <w:rsid w:val="009B5038"/>
    <w:rsid w:val="009D4FF6"/>
    <w:rsid w:val="009F71F9"/>
    <w:rsid w:val="00A05A31"/>
    <w:rsid w:val="00A21069"/>
    <w:rsid w:val="00A45C1D"/>
    <w:rsid w:val="00A55DA9"/>
    <w:rsid w:val="00A64874"/>
    <w:rsid w:val="00AA0684"/>
    <w:rsid w:val="00AA7BD0"/>
    <w:rsid w:val="00AC2B7F"/>
    <w:rsid w:val="00AE030F"/>
    <w:rsid w:val="00AE09CB"/>
    <w:rsid w:val="00AE6BC2"/>
    <w:rsid w:val="00B01019"/>
    <w:rsid w:val="00B53DCB"/>
    <w:rsid w:val="00B8390E"/>
    <w:rsid w:val="00B86285"/>
    <w:rsid w:val="00B93B5D"/>
    <w:rsid w:val="00BA1062"/>
    <w:rsid w:val="00C21D3F"/>
    <w:rsid w:val="00C234A8"/>
    <w:rsid w:val="00C335C2"/>
    <w:rsid w:val="00C41C0F"/>
    <w:rsid w:val="00C82355"/>
    <w:rsid w:val="00CA5B5C"/>
    <w:rsid w:val="00CA7599"/>
    <w:rsid w:val="00CB29CB"/>
    <w:rsid w:val="00CB2ED8"/>
    <w:rsid w:val="00CC5992"/>
    <w:rsid w:val="00CF4370"/>
    <w:rsid w:val="00D203C4"/>
    <w:rsid w:val="00D221DA"/>
    <w:rsid w:val="00D46331"/>
    <w:rsid w:val="00D519F0"/>
    <w:rsid w:val="00D85A1C"/>
    <w:rsid w:val="00D85CC9"/>
    <w:rsid w:val="00D932AC"/>
    <w:rsid w:val="00D9612C"/>
    <w:rsid w:val="00D97CA8"/>
    <w:rsid w:val="00DA47B5"/>
    <w:rsid w:val="00DA7E21"/>
    <w:rsid w:val="00DB7614"/>
    <w:rsid w:val="00DC624E"/>
    <w:rsid w:val="00DE746D"/>
    <w:rsid w:val="00DF2AFE"/>
    <w:rsid w:val="00E129EC"/>
    <w:rsid w:val="00E1713C"/>
    <w:rsid w:val="00E20463"/>
    <w:rsid w:val="00E3778F"/>
    <w:rsid w:val="00E42EE2"/>
    <w:rsid w:val="00E43F82"/>
    <w:rsid w:val="00E568CA"/>
    <w:rsid w:val="00E63C38"/>
    <w:rsid w:val="00E77EEA"/>
    <w:rsid w:val="00E81180"/>
    <w:rsid w:val="00E92D14"/>
    <w:rsid w:val="00EA2A8E"/>
    <w:rsid w:val="00EC4740"/>
    <w:rsid w:val="00ED1488"/>
    <w:rsid w:val="00ED1948"/>
    <w:rsid w:val="00EE4BF6"/>
    <w:rsid w:val="00F002CA"/>
    <w:rsid w:val="00F11E16"/>
    <w:rsid w:val="00F1421C"/>
    <w:rsid w:val="00F403AD"/>
    <w:rsid w:val="00F709E9"/>
    <w:rsid w:val="00F70DAC"/>
    <w:rsid w:val="00F7543A"/>
    <w:rsid w:val="00F81C4A"/>
    <w:rsid w:val="00FA18BD"/>
    <w:rsid w:val="00FA349D"/>
    <w:rsid w:val="00FC2A90"/>
    <w:rsid w:val="00FE410D"/>
    <w:rsid w:val="00FF0649"/>
    <w:rsid w:val="202EA2CD"/>
    <w:rsid w:val="6671127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E2A09E"/>
  <w15:chartTrackingRefBased/>
  <w15:docId w15:val="{20DF3685-5CD3-40F9-9DC2-667CB676B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ja-JP"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F82"/>
    <w:rPr>
      <w:sz w:val="22"/>
      <w:szCs w:val="22"/>
      <w:lang w:val="en-MY" w:eastAsia="en-US" w:bidi="ar-SA"/>
    </w:rPr>
  </w:style>
  <w:style w:type="paragraph" w:styleId="Heading1">
    <w:name w:val="heading 1"/>
    <w:basedOn w:val="Normal"/>
    <w:link w:val="Heading1Char"/>
    <w:uiPriority w:val="9"/>
    <w:qFormat/>
    <w:rsid w:val="007D21DF"/>
    <w:pPr>
      <w:widowControl w:val="0"/>
      <w:autoSpaceDE w:val="0"/>
      <w:autoSpaceDN w:val="0"/>
      <w:ind w:left="449"/>
      <w:outlineLvl w:val="0"/>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E43F82"/>
    <w:pPr>
      <w:ind w:left="720"/>
      <w:contextualSpacing/>
    </w:pPr>
  </w:style>
  <w:style w:type="character" w:styleId="Hyperlink">
    <w:name w:val="Hyperlink"/>
    <w:uiPriority w:val="99"/>
    <w:unhideWhenUsed/>
    <w:rsid w:val="009A15A9"/>
    <w:rPr>
      <w:color w:val="0000FF"/>
      <w:u w:val="single"/>
    </w:rPr>
  </w:style>
  <w:style w:type="paragraph" w:styleId="Header">
    <w:name w:val="header"/>
    <w:basedOn w:val="Normal"/>
    <w:link w:val="HeaderChar"/>
    <w:uiPriority w:val="99"/>
    <w:unhideWhenUsed/>
    <w:rsid w:val="009A15A9"/>
    <w:pPr>
      <w:tabs>
        <w:tab w:val="center" w:pos="4680"/>
        <w:tab w:val="right" w:pos="9360"/>
      </w:tabs>
    </w:pPr>
  </w:style>
  <w:style w:type="character" w:customStyle="1" w:styleId="HeaderChar">
    <w:name w:val="Header Char"/>
    <w:link w:val="Header"/>
    <w:uiPriority w:val="99"/>
    <w:rsid w:val="009A15A9"/>
    <w:rPr>
      <w:sz w:val="22"/>
      <w:szCs w:val="22"/>
      <w:lang w:val="en-MY"/>
    </w:rPr>
  </w:style>
  <w:style w:type="paragraph" w:styleId="Footer">
    <w:name w:val="footer"/>
    <w:basedOn w:val="Normal"/>
    <w:link w:val="FooterChar"/>
    <w:uiPriority w:val="99"/>
    <w:unhideWhenUsed/>
    <w:rsid w:val="009A15A9"/>
    <w:pPr>
      <w:tabs>
        <w:tab w:val="center" w:pos="4680"/>
        <w:tab w:val="right" w:pos="9360"/>
      </w:tabs>
    </w:pPr>
  </w:style>
  <w:style w:type="character" w:customStyle="1" w:styleId="FooterChar">
    <w:name w:val="Footer Char"/>
    <w:link w:val="Footer"/>
    <w:uiPriority w:val="99"/>
    <w:rsid w:val="009A15A9"/>
    <w:rPr>
      <w:sz w:val="22"/>
      <w:szCs w:val="22"/>
      <w:lang w:val="en-MY"/>
    </w:rPr>
  </w:style>
  <w:style w:type="paragraph" w:styleId="BalloonText">
    <w:name w:val="Balloon Text"/>
    <w:basedOn w:val="Normal"/>
    <w:link w:val="BalloonTextChar"/>
    <w:uiPriority w:val="99"/>
    <w:semiHidden/>
    <w:unhideWhenUsed/>
    <w:rsid w:val="00ED1948"/>
    <w:rPr>
      <w:rFonts w:ascii="Segoe UI" w:hAnsi="Segoe UI" w:cs="Segoe UI"/>
      <w:sz w:val="18"/>
      <w:szCs w:val="18"/>
    </w:rPr>
  </w:style>
  <w:style w:type="character" w:customStyle="1" w:styleId="BalloonTextChar">
    <w:name w:val="Balloon Text Char"/>
    <w:link w:val="BalloonText"/>
    <w:uiPriority w:val="99"/>
    <w:semiHidden/>
    <w:rsid w:val="00ED1948"/>
    <w:rPr>
      <w:rFonts w:ascii="Segoe UI" w:hAnsi="Segoe UI" w:cs="Segoe UI"/>
      <w:sz w:val="18"/>
      <w:szCs w:val="18"/>
      <w:lang w:eastAsia="en-US"/>
    </w:rPr>
  </w:style>
  <w:style w:type="character" w:customStyle="1" w:styleId="ListParagraphChar">
    <w:name w:val="List Paragraph Char"/>
    <w:link w:val="ListParagraph"/>
    <w:uiPriority w:val="1"/>
    <w:qFormat/>
    <w:rsid w:val="002E1EF5"/>
    <w:rPr>
      <w:sz w:val="22"/>
      <w:szCs w:val="22"/>
      <w:lang w:val="en-MY" w:eastAsia="en-US" w:bidi="ar-SA"/>
    </w:rPr>
  </w:style>
  <w:style w:type="paragraph" w:styleId="Title">
    <w:name w:val="Title"/>
    <w:basedOn w:val="Normal"/>
    <w:link w:val="TitleChar"/>
    <w:uiPriority w:val="1"/>
    <w:qFormat/>
    <w:rsid w:val="00AA0684"/>
    <w:pPr>
      <w:widowControl w:val="0"/>
      <w:autoSpaceDE w:val="0"/>
      <w:autoSpaceDN w:val="0"/>
      <w:ind w:left="1342" w:right="1421" w:hanging="1"/>
      <w:jc w:val="center"/>
    </w:pPr>
    <w:rPr>
      <w:rFonts w:ascii="Times New Roman" w:eastAsia="Times New Roman" w:hAnsi="Times New Roman" w:cs="Times New Roman"/>
      <w:b/>
      <w:bCs/>
      <w:sz w:val="28"/>
      <w:szCs w:val="28"/>
      <w:lang w:val="en-US"/>
    </w:rPr>
  </w:style>
  <w:style w:type="character" w:customStyle="1" w:styleId="TitleChar">
    <w:name w:val="Title Char"/>
    <w:basedOn w:val="DefaultParagraphFont"/>
    <w:link w:val="Title"/>
    <w:uiPriority w:val="1"/>
    <w:rsid w:val="00AA0684"/>
    <w:rPr>
      <w:rFonts w:ascii="Times New Roman" w:eastAsia="Times New Roman" w:hAnsi="Times New Roman" w:cs="Times New Roman"/>
      <w:b/>
      <w:bCs/>
      <w:sz w:val="28"/>
      <w:szCs w:val="28"/>
      <w:lang w:eastAsia="en-US" w:bidi="ar-SA"/>
    </w:rPr>
  </w:style>
  <w:style w:type="paragraph" w:styleId="BodyText">
    <w:name w:val="Body Text"/>
    <w:basedOn w:val="Normal"/>
    <w:link w:val="BodyTextChar"/>
    <w:uiPriority w:val="1"/>
    <w:qFormat/>
    <w:rsid w:val="00AA0684"/>
    <w:pPr>
      <w:widowControl w:val="0"/>
      <w:autoSpaceDE w:val="0"/>
      <w:autoSpaceDN w:val="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A0684"/>
    <w:rPr>
      <w:rFonts w:ascii="Times New Roman" w:eastAsia="Times New Roman" w:hAnsi="Times New Roman" w:cs="Times New Roman"/>
      <w:sz w:val="24"/>
      <w:szCs w:val="24"/>
      <w:lang w:eastAsia="en-US" w:bidi="ar-SA"/>
    </w:rPr>
  </w:style>
  <w:style w:type="character" w:customStyle="1" w:styleId="Heading1Char">
    <w:name w:val="Heading 1 Char"/>
    <w:basedOn w:val="DefaultParagraphFont"/>
    <w:link w:val="Heading1"/>
    <w:uiPriority w:val="9"/>
    <w:rsid w:val="007D21DF"/>
    <w:rPr>
      <w:rFonts w:ascii="Times New Roman" w:eastAsia="Times New Roman" w:hAnsi="Times New Roman" w:cs="Times New Roman"/>
      <w:b/>
      <w:bCs/>
      <w:sz w:val="28"/>
      <w:szCs w:val="28"/>
      <w:lang w:eastAsia="en-US" w:bidi="ar-SA"/>
    </w:rPr>
  </w:style>
  <w:style w:type="paragraph" w:customStyle="1" w:styleId="TableParagraph">
    <w:name w:val="Table Paragraph"/>
    <w:basedOn w:val="Normal"/>
    <w:uiPriority w:val="1"/>
    <w:qFormat/>
    <w:rsid w:val="007D21DF"/>
    <w:pPr>
      <w:widowControl w:val="0"/>
      <w:autoSpaceDE w:val="0"/>
      <w:autoSpaceDN w:val="0"/>
      <w:jc w:val="center"/>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264D4CCFADB04F9D6482424FD49B30" ma:contentTypeVersion="20" ma:contentTypeDescription="Create a new document." ma:contentTypeScope="" ma:versionID="b0150844e4ed5add9d4a672b57e9ed01">
  <xsd:schema xmlns:xsd="http://www.w3.org/2001/XMLSchema" xmlns:xs="http://www.w3.org/2001/XMLSchema" xmlns:p="http://schemas.microsoft.com/office/2006/metadata/properties" xmlns:ns2="dce59234-7893-464e-bcf6-e0490ff41337" xmlns:ns3="4eca25e6-fbad-4b06-8e58-b29e519152d4" targetNamespace="http://schemas.microsoft.com/office/2006/metadata/properties" ma:root="true" ma:fieldsID="03150ec58974702ea57bc99c216181b7" ns2:_="" ns3:_="">
    <xsd:import namespace="dce59234-7893-464e-bcf6-e0490ff41337"/>
    <xsd:import namespace="4eca25e6-fbad-4b06-8e58-b29e51915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59234-7893-464e-bcf6-e0490ff41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cae7c1a-4f97-439c-9504-d4cac66d95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ca25e6-fbad-4b06-8e58-b29e519152d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f5523d6-3aec-435c-a84b-9f2c9e130392}" ma:internalName="TaxCatchAll" ma:showField="CatchAllData" ma:web="4eca25e6-fbad-4b06-8e58-b29e51915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eca25e6-fbad-4b06-8e58-b29e519152d4"/>
    <lcf76f155ced4ddcb4097134ff3c332f xmlns="dce59234-7893-464e-bcf6-e0490ff4133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7044F03-6E4F-4176-834E-3942E2829D74}">
  <ds:schemaRefs>
    <ds:schemaRef ds:uri="http://schemas.microsoft.com/sharepoint/v3/contenttype/forms"/>
  </ds:schemaRefs>
</ds:datastoreItem>
</file>

<file path=customXml/itemProps2.xml><?xml version="1.0" encoding="utf-8"?>
<ds:datastoreItem xmlns:ds="http://schemas.openxmlformats.org/officeDocument/2006/customXml" ds:itemID="{DACBDDF5-A392-4C3F-826D-F301A2A2C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59234-7893-464e-bcf6-e0490ff41337"/>
    <ds:schemaRef ds:uri="4eca25e6-fbad-4b06-8e58-b29e51915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1DDE3-D62D-4E51-9F03-3206341B5A45}">
  <ds:schemaRefs>
    <ds:schemaRef ds:uri="http://schemas.microsoft.com/office/2006/metadata/properties"/>
    <ds:schemaRef ds:uri="http://schemas.microsoft.com/office/infopath/2007/PartnerControls"/>
    <ds:schemaRef ds:uri="4eca25e6-fbad-4b06-8e58-b29e519152d4"/>
    <ds:schemaRef ds:uri="dce59234-7893-464e-bcf6-e0490ff4133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223</Words>
  <Characters>1275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IIUM</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IIUM</dc:creator>
  <cp:keywords/>
  <dc:description/>
  <cp:lastModifiedBy>ROSNIDA BINTI KAMALUDIN</cp:lastModifiedBy>
  <cp:revision>2</cp:revision>
  <cp:lastPrinted>2022-12-15T03:27:00Z</cp:lastPrinted>
  <dcterms:created xsi:type="dcterms:W3CDTF">2025-04-22T06:37:00Z</dcterms:created>
  <dcterms:modified xsi:type="dcterms:W3CDTF">2025-04-22T06:37:00Z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48bfc7f8e578a38bf6e6dbeb431b0622bb96035c88bea28015ef1478e33ac24a</vt:lpwstr>
  </property>
  <property fmtid="{D5CDD505-2E9C-101B-9397-08002B2CF9AE}" pid="3" name="ContentTypeId">
    <vt:lpwstr>0x01010010264D4CCFADB04F9D6482424FD49B30</vt:lpwstr>
  </property>
  <property fmtid="{D5CDD505-2E9C-101B-9397-08002B2CF9AE}" pid="4" name="MediaServiceImageTags">
    <vt:lpwstr/>
  </property>
</Properties>
</file>